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06"/>
        <w:gridCol w:w="2150"/>
        <w:gridCol w:w="2191"/>
        <w:gridCol w:w="2119"/>
        <w:gridCol w:w="2202"/>
        <w:gridCol w:w="3307"/>
        <w:gridCol w:w="2713"/>
      </w:tblGrid>
      <w:tr w:rsidR="00D56A3B" w:rsidTr="009F79C3">
        <w:tc>
          <w:tcPr>
            <w:tcW w:w="15388" w:type="dxa"/>
            <w:gridSpan w:val="7"/>
          </w:tcPr>
          <w:p w:rsidR="00D56A3B" w:rsidRPr="00D56A3B" w:rsidRDefault="00A52BFE" w:rsidP="00D56A3B">
            <w:pPr>
              <w:spacing w:after="0" w:line="240" w:lineRule="auto"/>
              <w:jc w:val="center"/>
              <w:rPr>
                <w:rFonts w:ascii="Century Gothic" w:hAnsi="Century Gothic" w:cs="Tahoma"/>
                <w:b/>
                <w:bCs/>
                <w:color w:val="000000"/>
              </w:rPr>
            </w:pPr>
            <w:r w:rsidRPr="00A52BFE">
              <w:rPr>
                <w:rFonts w:ascii="Century Gothic" w:hAnsi="Century Gothic" w:cs="Tahoma"/>
                <w:b/>
                <w:bCs/>
                <w:color w:val="000000"/>
              </w:rPr>
              <w:t>Year 10- Subject BTEC Dance</w:t>
            </w:r>
          </w:p>
        </w:tc>
      </w:tr>
      <w:tr w:rsidR="00D56A3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A52BFE" w:rsidRPr="00A52BFE"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The BTEC Tech Award in Dance gives students the opportunity to develop sector-specific knowledge and skills in a</w:t>
            </w:r>
          </w:p>
          <w:p w:rsidR="00A52BFE" w:rsidRPr="00A52BFE"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practical learning environment. The main focus is on four areas of equal importance,</w:t>
            </w:r>
          </w:p>
          <w:p w:rsidR="00A52BFE" w:rsidRPr="00A52BFE"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which cover the development of key skills that prove your aptitude in Dance such as reproducing</w:t>
            </w:r>
          </w:p>
          <w:p w:rsidR="00A52BFE" w:rsidRPr="00A52BFE"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repertoire or responding to stimuli. The process that underpins effective ways of working in the Dance, such as</w:t>
            </w:r>
          </w:p>
          <w:p w:rsidR="00A52BFE" w:rsidRPr="00A52BFE"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development of ideas, rehearsal and performance. The attitudes that are considered most important in the Dance, including personal management and communication. The knowledge that underpins effective use of skills, process and attitudes in the sector such as roles, responsibilities, performance disciplines and styles.</w:t>
            </w:r>
          </w:p>
          <w:p w:rsidR="00D56A3B" w:rsidRDefault="00A52BFE" w:rsidP="00A52BFE">
            <w:pPr>
              <w:spacing w:after="0" w:line="240" w:lineRule="auto"/>
              <w:rPr>
                <w:rFonts w:ascii="Century Gothic" w:hAnsi="Century Gothic" w:cs="Tahoma"/>
                <w:bCs/>
                <w:color w:val="000000"/>
              </w:rPr>
            </w:pPr>
            <w:r w:rsidRPr="00A52BFE">
              <w:rPr>
                <w:rFonts w:ascii="Century Gothic" w:hAnsi="Century Gothic" w:cs="Tahoma"/>
                <w:bCs/>
                <w:color w:val="000000"/>
              </w:rPr>
              <w:t>Students will complete both practical and written coursework linked to component 1 and component 2 during year 10</w:t>
            </w:r>
            <w:r w:rsidR="00D60BEC">
              <w:rPr>
                <w:rFonts w:ascii="Century Gothic" w:hAnsi="Century Gothic" w:cs="Tahoma"/>
                <w:bCs/>
                <w:color w:val="000000"/>
              </w:rPr>
              <w:t xml:space="preserve"> in the form of Pearson set controlled </w:t>
            </w:r>
            <w:r w:rsidR="002E0F1D">
              <w:rPr>
                <w:rFonts w:ascii="Century Gothic" w:hAnsi="Century Gothic" w:cs="Tahoma"/>
                <w:bCs/>
                <w:color w:val="000000"/>
              </w:rPr>
              <w:t>assignments.</w:t>
            </w:r>
          </w:p>
          <w:p w:rsidR="005131A6" w:rsidRDefault="005131A6" w:rsidP="00893BFD">
            <w:pPr>
              <w:spacing w:after="0" w:line="240" w:lineRule="auto"/>
              <w:rPr>
                <w:rFonts w:ascii="Century Gothic" w:hAnsi="Century Gothic" w:cs="Tahoma"/>
                <w:bCs/>
                <w:color w:val="000000"/>
              </w:rPr>
            </w:pP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A52BFE" w:rsidTr="00D56A3B">
        <w:tc>
          <w:tcPr>
            <w:tcW w:w="2198" w:type="dxa"/>
          </w:tcPr>
          <w:p w:rsidR="00A52BFE" w:rsidRPr="00D56A3B" w:rsidRDefault="00A52BFE" w:rsidP="00A52BFE">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A52BFE" w:rsidRPr="00D9248D" w:rsidRDefault="00A52BFE" w:rsidP="00A52BFE">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t>Bob Fosse- Chicago/ All that Jazz/ Cell Block Tango.</w:t>
            </w:r>
          </w:p>
          <w:p w:rsidR="00EE4EEC" w:rsidRPr="00D9248D" w:rsidRDefault="00EE4EEC" w:rsidP="00A52BFE">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t xml:space="preserve">Billy Elliott – Musical theatre </w:t>
            </w:r>
          </w:p>
          <w:p w:rsidR="00246698" w:rsidRPr="00EE4EEC" w:rsidRDefault="00246698" w:rsidP="00A52BFE">
            <w:pPr>
              <w:spacing w:after="0" w:line="240" w:lineRule="auto"/>
              <w:rPr>
                <w:rFonts w:ascii="Century Gothic" w:hAnsi="Century Gothic" w:cs="Tahoma"/>
                <w:b/>
                <w:bCs/>
                <w:color w:val="000000"/>
              </w:rPr>
            </w:pPr>
            <w:r w:rsidRPr="00D9248D">
              <w:rPr>
                <w:rFonts w:ascii="Century Gothic" w:hAnsi="Century Gothic" w:cs="Tahoma"/>
                <w:b/>
                <w:bCs/>
                <w:color w:val="000000"/>
                <w:highlight w:val="yellow"/>
              </w:rPr>
              <w:t>Christopher Bruce Swansong</w:t>
            </w:r>
            <w:r>
              <w:rPr>
                <w:rFonts w:ascii="Century Gothic" w:hAnsi="Century Gothic" w:cs="Tahoma"/>
                <w:b/>
                <w:bCs/>
                <w:color w:val="000000"/>
              </w:rPr>
              <w:t xml:space="preserve"> </w:t>
            </w:r>
          </w:p>
          <w:p w:rsidR="00A52BFE" w:rsidRPr="0013543E" w:rsidRDefault="00A52BFE"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r w:rsidRPr="00C71903">
              <w:rPr>
                <w:rFonts w:ascii="Century Gothic" w:hAnsi="Century Gothic" w:cs="Tahoma"/>
                <w:bCs/>
                <w:color w:val="000000"/>
              </w:rPr>
              <w:t>Students will actively engage with all rehearsals and workshops, making effort to improve your own performance</w:t>
            </w:r>
          </w:p>
          <w:p w:rsidR="00A52BFE" w:rsidRPr="006A6CA5" w:rsidRDefault="00A52BFE" w:rsidP="00A52BFE">
            <w:pPr>
              <w:spacing w:after="0" w:line="240" w:lineRule="auto"/>
              <w:rPr>
                <w:rFonts w:ascii="Century Gothic" w:hAnsi="Century Gothic" w:cs="Tahoma"/>
                <w:bCs/>
                <w:color w:val="000000"/>
              </w:rPr>
            </w:pPr>
          </w:p>
          <w:p w:rsidR="00A52BFE" w:rsidRDefault="00EE4EEC" w:rsidP="00A52BFE">
            <w:pPr>
              <w:spacing w:after="0" w:line="240" w:lineRule="auto"/>
              <w:rPr>
                <w:rFonts w:ascii="Century Gothic" w:hAnsi="Century Gothic" w:cs="Tahoma"/>
                <w:bCs/>
                <w:color w:val="000000"/>
              </w:rPr>
            </w:pPr>
            <w:r>
              <w:rPr>
                <w:rFonts w:ascii="Century Gothic" w:hAnsi="Century Gothic" w:cs="Tahoma"/>
                <w:bCs/>
                <w:color w:val="000000"/>
              </w:rPr>
              <w:t xml:space="preserve">PSA </w:t>
            </w:r>
            <w:r w:rsidR="00A52BFE">
              <w:rPr>
                <w:rFonts w:ascii="Century Gothic" w:hAnsi="Century Gothic" w:cs="Tahoma"/>
                <w:bCs/>
                <w:color w:val="000000"/>
              </w:rPr>
              <w:t xml:space="preserve">Component 1 </w:t>
            </w:r>
            <w:r w:rsidR="00D60BEC">
              <w:rPr>
                <w:rFonts w:ascii="Century Gothic" w:hAnsi="Century Gothic" w:cs="Tahoma"/>
                <w:bCs/>
                <w:color w:val="000000"/>
              </w:rPr>
              <w:t>–</w:t>
            </w:r>
            <w:r>
              <w:rPr>
                <w:rFonts w:ascii="Century Gothic" w:hAnsi="Century Gothic" w:cs="Tahoma"/>
                <w:bCs/>
                <w:color w:val="000000"/>
              </w:rPr>
              <w:t xml:space="preserve"> </w:t>
            </w:r>
            <w:r w:rsidR="00D60BEC">
              <w:rPr>
                <w:rFonts w:ascii="Century Gothic" w:hAnsi="Century Gothic" w:cs="Tahoma"/>
                <w:bCs/>
                <w:color w:val="000000"/>
              </w:rPr>
              <w:t xml:space="preserve">Exploring the Performing Arts </w:t>
            </w:r>
          </w:p>
          <w:p w:rsidR="00D60BEC" w:rsidRDefault="00D60BEC" w:rsidP="00A52BFE">
            <w:pPr>
              <w:spacing w:after="0" w:line="240" w:lineRule="auto"/>
              <w:rPr>
                <w:rFonts w:ascii="Century Gothic" w:hAnsi="Century Gothic" w:cs="Tahoma"/>
                <w:bCs/>
                <w:color w:val="000000"/>
              </w:rPr>
            </w:pPr>
          </w:p>
          <w:p w:rsidR="00D60BEC" w:rsidRDefault="00D60BEC" w:rsidP="00A52BFE">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Set assignment – release date Sept 23 </w:t>
            </w:r>
          </w:p>
          <w:p w:rsidR="00D60BEC" w:rsidRPr="006A6CA5" w:rsidRDefault="00D60BEC"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r w:rsidRPr="006A6CA5">
              <w:rPr>
                <w:rFonts w:ascii="Century Gothic" w:hAnsi="Century Gothic" w:cs="Tahoma"/>
                <w:bCs/>
                <w:color w:val="000000"/>
              </w:rPr>
              <w:t xml:space="preserve">Learners </w:t>
            </w:r>
            <w:r w:rsidR="00246698" w:rsidRPr="006A6CA5">
              <w:rPr>
                <w:rFonts w:ascii="Century Gothic" w:hAnsi="Century Gothic" w:cs="Tahoma"/>
                <w:bCs/>
                <w:color w:val="000000"/>
              </w:rPr>
              <w:t>will:</w:t>
            </w:r>
            <w:r w:rsidRPr="0013543E">
              <w:rPr>
                <w:rFonts w:ascii="Century Gothic" w:hAnsi="Century Gothic" w:cs="Tahoma"/>
                <w:bCs/>
                <w:color w:val="000000"/>
              </w:rPr>
              <w:t xml:space="preserve"> Examine professional practitioners’ performance work</w:t>
            </w:r>
            <w:r>
              <w:rPr>
                <w:rFonts w:ascii="Century Gothic" w:hAnsi="Century Gothic" w:cs="Tahoma"/>
                <w:bCs/>
                <w:color w:val="000000"/>
              </w:rPr>
              <w:t xml:space="preserve"> and stylistic features </w:t>
            </w:r>
            <w:r w:rsidRPr="0013543E">
              <w:rPr>
                <w:rFonts w:ascii="Century Gothic" w:hAnsi="Century Gothic" w:cs="Tahoma"/>
                <w:bCs/>
                <w:color w:val="000000"/>
              </w:rPr>
              <w:t>- Bob Fosse</w:t>
            </w:r>
            <w:r>
              <w:rPr>
                <w:rFonts w:ascii="Century Gothic" w:hAnsi="Century Gothic" w:cs="Tahoma"/>
                <w:bCs/>
                <w:color w:val="000000"/>
              </w:rPr>
              <w:t>, Jazz.</w:t>
            </w:r>
            <w:r w:rsidR="00D60BEC">
              <w:rPr>
                <w:rFonts w:ascii="Century Gothic" w:hAnsi="Century Gothic" w:cs="Tahoma"/>
                <w:bCs/>
                <w:color w:val="000000"/>
              </w:rPr>
              <w:t xml:space="preserve"> Contemporary Christopher Bruce and Musical Theatre Billy Elliott and apply this to the Set assignment brief theme when released.</w:t>
            </w:r>
          </w:p>
          <w:p w:rsidR="00D60BEC" w:rsidRDefault="00D60BEC" w:rsidP="00A52BFE">
            <w:pPr>
              <w:spacing w:after="0" w:line="240" w:lineRule="auto"/>
              <w:rPr>
                <w:rFonts w:ascii="Century Gothic" w:hAnsi="Century Gothic" w:cs="Tahoma"/>
                <w:bCs/>
                <w:color w:val="000000"/>
              </w:rPr>
            </w:pPr>
          </w:p>
          <w:p w:rsidR="00D60BEC" w:rsidRPr="00D60BEC" w:rsidRDefault="00D60BEC" w:rsidP="00D60BEC">
            <w:pPr>
              <w:spacing w:after="0" w:line="240" w:lineRule="auto"/>
              <w:rPr>
                <w:rFonts w:ascii="Century Gothic" w:hAnsi="Century Gothic" w:cs="Tahoma"/>
                <w:bCs/>
                <w:color w:val="000000"/>
              </w:rPr>
            </w:pPr>
            <w:r>
              <w:rPr>
                <w:rFonts w:ascii="Century Gothic" w:hAnsi="Century Gothic" w:cs="Tahoma"/>
                <w:bCs/>
                <w:color w:val="000000"/>
              </w:rPr>
              <w:t xml:space="preserve">They </w:t>
            </w:r>
            <w:r w:rsidR="00246698">
              <w:rPr>
                <w:rFonts w:ascii="Century Gothic" w:hAnsi="Century Gothic" w:cs="Tahoma"/>
                <w:bCs/>
                <w:color w:val="000000"/>
              </w:rPr>
              <w:t xml:space="preserve">will </w:t>
            </w:r>
            <w:r w:rsidR="00246698" w:rsidRPr="00D60BEC">
              <w:rPr>
                <w:rFonts w:ascii="Century Gothic" w:hAnsi="Century Gothic" w:cs="Tahoma"/>
                <w:bCs/>
                <w:color w:val="000000"/>
              </w:rPr>
              <w:t>investigate</w:t>
            </w:r>
            <w:r w:rsidRPr="00D60BEC">
              <w:rPr>
                <w:rFonts w:ascii="Century Gothic" w:hAnsi="Century Gothic" w:cs="Tahoma"/>
                <w:bCs/>
                <w:color w:val="000000"/>
              </w:rPr>
              <w:t xml:space="preserve"> how professional performance or production work is created</w:t>
            </w:r>
            <w:r>
              <w:rPr>
                <w:rFonts w:ascii="Century Gothic" w:hAnsi="Century Gothic" w:cs="Tahoma"/>
                <w:bCs/>
                <w:color w:val="000000"/>
              </w:rPr>
              <w:t xml:space="preserve"> and d</w:t>
            </w:r>
            <w:r w:rsidRPr="00D60BEC">
              <w:rPr>
                <w:rFonts w:ascii="Century Gothic" w:hAnsi="Century Gothic" w:cs="Tahoma"/>
                <w:bCs/>
                <w:color w:val="000000"/>
              </w:rPr>
              <w:t>emonstrate understanding of the skills, techniques and approaches used by</w:t>
            </w:r>
          </w:p>
          <w:p w:rsidR="00D60BEC" w:rsidRDefault="00D60BEC" w:rsidP="00D60BEC">
            <w:pPr>
              <w:spacing w:after="0" w:line="240" w:lineRule="auto"/>
              <w:rPr>
                <w:rFonts w:ascii="Century Gothic" w:hAnsi="Century Gothic" w:cs="Tahoma"/>
                <w:bCs/>
                <w:color w:val="000000"/>
              </w:rPr>
            </w:pPr>
            <w:r w:rsidRPr="00D60BEC">
              <w:rPr>
                <w:rFonts w:ascii="Century Gothic" w:hAnsi="Century Gothic" w:cs="Tahoma"/>
                <w:bCs/>
                <w:color w:val="000000"/>
              </w:rPr>
              <w:lastRenderedPageBreak/>
              <w:t>professionals to create performance/production work.</w:t>
            </w:r>
          </w:p>
        </w:tc>
        <w:tc>
          <w:tcPr>
            <w:tcW w:w="2198" w:type="dxa"/>
          </w:tcPr>
          <w:p w:rsidR="00246698" w:rsidRPr="00D9248D" w:rsidRDefault="00246698" w:rsidP="00246698">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lastRenderedPageBreak/>
              <w:t>Bob Fosse- Chicago/ All that Jazz/ Cell Block Tango.</w:t>
            </w:r>
          </w:p>
          <w:p w:rsidR="00246698" w:rsidRPr="00D9248D" w:rsidRDefault="00246698" w:rsidP="00246698">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t xml:space="preserve">Billy Elliott – Musical theatre </w:t>
            </w:r>
          </w:p>
          <w:p w:rsidR="00246698" w:rsidRPr="00246698" w:rsidRDefault="00246698" w:rsidP="00246698">
            <w:pPr>
              <w:spacing w:after="0" w:line="240" w:lineRule="auto"/>
              <w:rPr>
                <w:rFonts w:ascii="Century Gothic" w:hAnsi="Century Gothic" w:cs="Tahoma"/>
                <w:b/>
                <w:bCs/>
                <w:color w:val="000000"/>
              </w:rPr>
            </w:pPr>
            <w:r w:rsidRPr="00D9248D">
              <w:rPr>
                <w:rFonts w:ascii="Century Gothic" w:hAnsi="Century Gothic" w:cs="Tahoma"/>
                <w:b/>
                <w:bCs/>
                <w:color w:val="000000"/>
                <w:highlight w:val="yellow"/>
              </w:rPr>
              <w:t>Christopher Bruce Swansong</w:t>
            </w:r>
            <w:r w:rsidRPr="00246698">
              <w:rPr>
                <w:rFonts w:ascii="Century Gothic" w:hAnsi="Century Gothic" w:cs="Tahoma"/>
                <w:b/>
                <w:bCs/>
                <w:color w:val="000000"/>
              </w:rPr>
              <w:t xml:space="preserve"> </w:t>
            </w:r>
          </w:p>
          <w:p w:rsidR="00246698" w:rsidRP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Students will actively engage with all rehearsals and workshops, making effort to improve your own performance</w:t>
            </w:r>
          </w:p>
          <w:p w:rsidR="00246698" w:rsidRP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 xml:space="preserve">PSA Component 1 – Exploring the Performing Arts </w:t>
            </w:r>
          </w:p>
          <w:p w:rsidR="00246698" w:rsidRP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lastRenderedPageBreak/>
              <w:t xml:space="preserve">Set assignment – release date Sept 23 </w:t>
            </w:r>
          </w:p>
          <w:p w:rsidR="00246698" w:rsidRP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Learners will: Examine professional practitioners’ performance work and stylistic features - Bob Fosse, Jazz. Contemporary Christopher Bruce and Musical Theatre Billy Elliott and apply this to the Set assignment brief theme when released.</w:t>
            </w:r>
          </w:p>
          <w:p w:rsidR="00246698" w:rsidRP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 xml:space="preserve">They will </w:t>
            </w:r>
            <w:r>
              <w:rPr>
                <w:rFonts w:ascii="Century Gothic" w:hAnsi="Century Gothic" w:cs="Tahoma"/>
                <w:bCs/>
                <w:color w:val="000000"/>
              </w:rPr>
              <w:t>i</w:t>
            </w:r>
            <w:r w:rsidRPr="00246698">
              <w:rPr>
                <w:rFonts w:ascii="Century Gothic" w:hAnsi="Century Gothic" w:cs="Tahoma"/>
                <w:bCs/>
                <w:color w:val="000000"/>
              </w:rPr>
              <w:t>nvestigate how professional performance or production work is created and demonstrate understanding of the skills, techniques and approaches used by</w:t>
            </w:r>
          </w:p>
          <w:p w:rsidR="00A52BFE"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lastRenderedPageBreak/>
              <w:t>professionals to create performance/production work.</w:t>
            </w:r>
          </w:p>
        </w:tc>
        <w:tc>
          <w:tcPr>
            <w:tcW w:w="2198" w:type="dxa"/>
          </w:tcPr>
          <w:p w:rsidR="00A52BFE" w:rsidRPr="00D9248D" w:rsidRDefault="00A52BFE" w:rsidP="00A52BFE">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lastRenderedPageBreak/>
              <w:t>Hairspray live- you can’t stop the beat</w:t>
            </w:r>
          </w:p>
          <w:p w:rsidR="00246698" w:rsidRDefault="00246698" w:rsidP="00A52BFE">
            <w:pPr>
              <w:spacing w:after="0" w:line="240" w:lineRule="auto"/>
              <w:rPr>
                <w:rFonts w:ascii="Century Gothic" w:hAnsi="Century Gothic" w:cs="Tahoma"/>
                <w:b/>
                <w:bCs/>
                <w:color w:val="000000"/>
              </w:rPr>
            </w:pPr>
            <w:r w:rsidRPr="00D9248D">
              <w:rPr>
                <w:rFonts w:ascii="Century Gothic" w:hAnsi="Century Gothic" w:cs="Tahoma"/>
                <w:b/>
                <w:bCs/>
                <w:color w:val="000000"/>
                <w:highlight w:val="yellow"/>
              </w:rPr>
              <w:t>Urban- Rappers Delight</w:t>
            </w:r>
          </w:p>
          <w:p w:rsidR="00246698" w:rsidRPr="00A750A6" w:rsidRDefault="00246698" w:rsidP="00A52BFE">
            <w:pPr>
              <w:spacing w:after="0" w:line="240" w:lineRule="auto"/>
              <w:rPr>
                <w:rFonts w:ascii="Century Gothic" w:hAnsi="Century Gothic" w:cs="Tahoma"/>
                <w:b/>
                <w:bCs/>
                <w:color w:val="000000"/>
              </w:rPr>
            </w:pPr>
          </w:p>
          <w:p w:rsidR="00A52BFE" w:rsidRDefault="00A52BFE" w:rsidP="00A52BFE">
            <w:pPr>
              <w:spacing w:after="0" w:line="240" w:lineRule="auto"/>
              <w:rPr>
                <w:rFonts w:ascii="Century Gothic" w:hAnsi="Century Gothic" w:cs="Tahoma"/>
                <w:bCs/>
                <w:color w:val="000000"/>
              </w:rPr>
            </w:pPr>
          </w:p>
          <w:p w:rsidR="00A52BFE" w:rsidRPr="00DA609B"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 xml:space="preserve">They are to actively engage with all rehearsals and workshops, making effort to improve your own performance </w:t>
            </w:r>
          </w:p>
          <w:p w:rsidR="00A52BFE" w:rsidRDefault="00A52BFE"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Pr>
                <w:rFonts w:ascii="Century Gothic" w:hAnsi="Century Gothic" w:cs="Tahoma"/>
                <w:bCs/>
                <w:color w:val="000000"/>
              </w:rPr>
              <w:t xml:space="preserve">PSA Component 2 - </w:t>
            </w:r>
            <w:r w:rsidRPr="00246698">
              <w:rPr>
                <w:rFonts w:ascii="Century Gothic" w:hAnsi="Century Gothic" w:cs="Tahoma"/>
                <w:bCs/>
                <w:color w:val="000000"/>
              </w:rPr>
              <w:t>Developing Skills and Techniques in the</w:t>
            </w:r>
          </w:p>
          <w:p w:rsid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lastRenderedPageBreak/>
              <w:t>Performing Art</w:t>
            </w:r>
            <w:r>
              <w:rPr>
                <w:rFonts w:ascii="Century Gothic" w:hAnsi="Century Gothic" w:cs="Tahoma"/>
                <w:bCs/>
                <w:color w:val="000000"/>
              </w:rPr>
              <w:t xml:space="preserve"> Mock Prep.</w:t>
            </w:r>
          </w:p>
          <w:p w:rsidR="0015240B" w:rsidRDefault="0015240B" w:rsidP="00246698">
            <w:pPr>
              <w:spacing w:after="0" w:line="240" w:lineRule="auto"/>
              <w:rPr>
                <w:rFonts w:ascii="Century Gothic" w:hAnsi="Century Gothic" w:cs="Tahoma"/>
                <w:bCs/>
                <w:color w:val="000000"/>
              </w:rPr>
            </w:pPr>
          </w:p>
          <w:p w:rsidR="0015240B" w:rsidRDefault="0015240B" w:rsidP="00246698">
            <w:pPr>
              <w:spacing w:after="0" w:line="240" w:lineRule="auto"/>
              <w:rPr>
                <w:rFonts w:ascii="Century Gothic" w:hAnsi="Century Gothic" w:cs="Tahoma"/>
                <w:bCs/>
                <w:color w:val="000000"/>
              </w:rPr>
            </w:pPr>
            <w:r>
              <w:rPr>
                <w:rFonts w:ascii="Century Gothic" w:hAnsi="Century Gothic" w:cs="Tahoma"/>
                <w:bCs/>
                <w:color w:val="000000"/>
              </w:rPr>
              <w:t xml:space="preserve">Jan </w:t>
            </w:r>
            <w:proofErr w:type="gramStart"/>
            <w:r>
              <w:rPr>
                <w:rFonts w:ascii="Century Gothic" w:hAnsi="Century Gothic" w:cs="Tahoma"/>
                <w:bCs/>
                <w:color w:val="000000"/>
              </w:rPr>
              <w:t>24  release</w:t>
            </w:r>
            <w:proofErr w:type="gramEnd"/>
            <w:r>
              <w:rPr>
                <w:rFonts w:ascii="Century Gothic" w:hAnsi="Century Gothic" w:cs="Tahoma"/>
                <w:bCs/>
                <w:color w:val="000000"/>
              </w:rPr>
              <w:t xml:space="preserve"> for May 24 submission </w:t>
            </w:r>
          </w:p>
          <w:p w:rsidR="00246698" w:rsidRDefault="00246698" w:rsidP="00246698">
            <w:pPr>
              <w:spacing w:after="0" w:line="240" w:lineRule="auto"/>
              <w:rPr>
                <w:rFonts w:ascii="Century Gothic" w:hAnsi="Century Gothic" w:cs="Tahoma"/>
                <w:bCs/>
                <w:color w:val="000000"/>
              </w:rPr>
            </w:pP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Learners will develop their performing arts skills and techniques through the</w:t>
            </w:r>
          </w:p>
          <w:p w:rsidR="00246698" w:rsidRP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reproduction of</w:t>
            </w:r>
            <w:r w:rsidR="0015240B">
              <w:rPr>
                <w:rFonts w:ascii="Century Gothic" w:hAnsi="Century Gothic" w:cs="Tahoma"/>
                <w:bCs/>
                <w:color w:val="000000"/>
              </w:rPr>
              <w:t xml:space="preserve"> </w:t>
            </w:r>
            <w:r w:rsidRPr="00246698">
              <w:rPr>
                <w:rFonts w:ascii="Century Gothic" w:hAnsi="Century Gothic" w:cs="Tahoma"/>
                <w:bCs/>
                <w:color w:val="000000"/>
              </w:rPr>
              <w:t>dance repertoire as performers or</w:t>
            </w:r>
          </w:p>
          <w:p w:rsidR="00246698"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designers.</w:t>
            </w:r>
          </w:p>
          <w:p w:rsidR="0015240B" w:rsidRDefault="0015240B" w:rsidP="00246698">
            <w:pPr>
              <w:spacing w:after="0" w:line="240" w:lineRule="auto"/>
              <w:rPr>
                <w:rFonts w:ascii="Century Gothic" w:hAnsi="Century Gothic" w:cs="Tahoma"/>
                <w:bCs/>
                <w:color w:val="000000"/>
              </w:rPr>
            </w:pPr>
          </w:p>
          <w:p w:rsidR="0015240B" w:rsidRPr="0015240B" w:rsidRDefault="0015240B" w:rsidP="0015240B">
            <w:pPr>
              <w:spacing w:after="0" w:line="240" w:lineRule="auto"/>
              <w:rPr>
                <w:rFonts w:ascii="Century Gothic" w:hAnsi="Century Gothic" w:cs="Tahoma"/>
                <w:bCs/>
                <w:color w:val="000000"/>
              </w:rPr>
            </w:pPr>
            <w:r>
              <w:rPr>
                <w:rFonts w:ascii="Century Gothic" w:hAnsi="Century Gothic" w:cs="Tahoma"/>
                <w:bCs/>
                <w:color w:val="000000"/>
              </w:rPr>
              <w:t xml:space="preserve">They </w:t>
            </w:r>
            <w:r w:rsidRPr="0015240B">
              <w:rPr>
                <w:rFonts w:ascii="Century Gothic" w:hAnsi="Century Gothic" w:cs="Tahoma"/>
                <w:bCs/>
                <w:color w:val="000000"/>
              </w:rPr>
              <w:t>will</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have the opportunity to specialise as a performer </w:t>
            </w:r>
            <w:r>
              <w:rPr>
                <w:rFonts w:ascii="Century Gothic" w:hAnsi="Century Gothic" w:cs="Tahoma"/>
                <w:bCs/>
                <w:color w:val="000000"/>
              </w:rPr>
              <w:t xml:space="preserve">in </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dance</w:t>
            </w:r>
            <w:r>
              <w:rPr>
                <w:rFonts w:ascii="Century Gothic" w:hAnsi="Century Gothic" w:cs="Tahoma"/>
                <w:bCs/>
                <w:color w:val="000000"/>
              </w:rPr>
              <w:t xml:space="preserve"> and </w:t>
            </w:r>
            <w:r w:rsidRPr="0015240B">
              <w:rPr>
                <w:rFonts w:ascii="Century Gothic" w:hAnsi="Century Gothic" w:cs="Tahoma"/>
                <w:bCs/>
                <w:color w:val="000000"/>
              </w:rPr>
              <w:t>will take part in workshops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and classes where </w:t>
            </w:r>
            <w:r>
              <w:rPr>
                <w:rFonts w:ascii="Century Gothic" w:hAnsi="Century Gothic" w:cs="Tahoma"/>
                <w:bCs/>
                <w:color w:val="000000"/>
              </w:rPr>
              <w:t xml:space="preserve">they </w:t>
            </w:r>
            <w:r w:rsidRPr="0015240B">
              <w:rPr>
                <w:rFonts w:ascii="Century Gothic" w:hAnsi="Century Gothic" w:cs="Tahoma"/>
                <w:bCs/>
                <w:color w:val="000000"/>
              </w:rPr>
              <w:t>will develop technical, practical and interpretative skills through</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the rehearsal and performance </w:t>
            </w:r>
            <w:r w:rsidRPr="0015240B">
              <w:rPr>
                <w:rFonts w:ascii="Century Gothic" w:hAnsi="Century Gothic" w:cs="Tahoma"/>
                <w:bCs/>
                <w:color w:val="000000"/>
              </w:rPr>
              <w:lastRenderedPageBreak/>
              <w:t>process.</w:t>
            </w:r>
            <w:r>
              <w:rPr>
                <w:rFonts w:ascii="Century Gothic" w:hAnsi="Century Gothic" w:cs="Tahoma"/>
                <w:bCs/>
                <w:color w:val="000000"/>
              </w:rPr>
              <w:t xml:space="preserve"> they</w:t>
            </w:r>
            <w:r w:rsidRPr="0015240B">
              <w:rPr>
                <w:rFonts w:ascii="Century Gothic" w:hAnsi="Century Gothic" w:cs="Tahoma"/>
                <w:bCs/>
                <w:color w:val="000000"/>
              </w:rPr>
              <w:t xml:space="preserve"> will work from existing performing arts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repertoire, applying relevant skills and techniques to reproduce performance or design</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elements of the work.</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Throughout </w:t>
            </w:r>
            <w:r>
              <w:rPr>
                <w:rFonts w:ascii="Century Gothic" w:hAnsi="Century Gothic" w:cs="Tahoma"/>
                <w:bCs/>
                <w:color w:val="000000"/>
              </w:rPr>
              <w:t xml:space="preserve">their </w:t>
            </w:r>
            <w:r w:rsidRPr="0015240B">
              <w:rPr>
                <w:rFonts w:ascii="Century Gothic" w:hAnsi="Century Gothic" w:cs="Tahoma"/>
                <w:bCs/>
                <w:color w:val="000000"/>
              </w:rPr>
              <w:t xml:space="preserve">development, </w:t>
            </w:r>
            <w:r>
              <w:rPr>
                <w:rFonts w:ascii="Century Gothic" w:hAnsi="Century Gothic" w:cs="Tahoma"/>
                <w:bCs/>
                <w:color w:val="000000"/>
              </w:rPr>
              <w:t>they</w:t>
            </w:r>
            <w:r w:rsidRPr="0015240B">
              <w:rPr>
                <w:rFonts w:ascii="Century Gothic" w:hAnsi="Century Gothic" w:cs="Tahoma"/>
                <w:bCs/>
                <w:color w:val="000000"/>
              </w:rPr>
              <w:t xml:space="preserve"> will review </w:t>
            </w:r>
            <w:r>
              <w:rPr>
                <w:rFonts w:ascii="Century Gothic" w:hAnsi="Century Gothic" w:cs="Tahoma"/>
                <w:bCs/>
                <w:color w:val="000000"/>
              </w:rPr>
              <w:t>their</w:t>
            </w:r>
            <w:r w:rsidRPr="0015240B">
              <w:rPr>
                <w:rFonts w:ascii="Century Gothic" w:hAnsi="Century Gothic" w:cs="Tahoma"/>
                <w:bCs/>
                <w:color w:val="000000"/>
              </w:rPr>
              <w:t xml:space="preserve"> own progress and consider how to</w:t>
            </w:r>
          </w:p>
          <w:p w:rsid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make improvements.</w:t>
            </w:r>
          </w:p>
          <w:p w:rsidR="0015240B" w:rsidRDefault="0015240B" w:rsidP="00246698">
            <w:pPr>
              <w:spacing w:after="0" w:line="240" w:lineRule="auto"/>
              <w:rPr>
                <w:rFonts w:ascii="Century Gothic" w:hAnsi="Century Gothic" w:cs="Tahoma"/>
                <w:bCs/>
                <w:color w:val="000000"/>
              </w:rPr>
            </w:pPr>
          </w:p>
          <w:p w:rsidR="0015240B" w:rsidRDefault="0015240B" w:rsidP="00246698">
            <w:pPr>
              <w:spacing w:after="0" w:line="240" w:lineRule="auto"/>
              <w:rPr>
                <w:rFonts w:ascii="Century Gothic" w:hAnsi="Century Gothic" w:cs="Tahoma"/>
                <w:bCs/>
                <w:color w:val="000000"/>
              </w:rPr>
            </w:pPr>
          </w:p>
        </w:tc>
        <w:tc>
          <w:tcPr>
            <w:tcW w:w="2198" w:type="dxa"/>
          </w:tcPr>
          <w:p w:rsidR="00A52BFE" w:rsidRPr="00D9248D" w:rsidRDefault="00A52BFE" w:rsidP="00A52BFE">
            <w:pPr>
              <w:spacing w:after="0" w:line="240" w:lineRule="auto"/>
              <w:rPr>
                <w:rFonts w:ascii="Century Gothic" w:hAnsi="Century Gothic" w:cs="Tahoma"/>
                <w:bCs/>
                <w:color w:val="000000"/>
                <w:highlight w:val="yellow"/>
              </w:rPr>
            </w:pPr>
            <w:r w:rsidRPr="00D9248D">
              <w:rPr>
                <w:rFonts w:ascii="Century Gothic" w:hAnsi="Century Gothic" w:cs="Tahoma"/>
                <w:bCs/>
                <w:color w:val="000000"/>
                <w:highlight w:val="yellow"/>
              </w:rPr>
              <w:lastRenderedPageBreak/>
              <w:t xml:space="preserve">Dance Production preparation and performance skills </w:t>
            </w:r>
          </w:p>
          <w:p w:rsidR="00A52BFE" w:rsidRPr="00D9248D" w:rsidRDefault="00A52BFE" w:rsidP="00A52BFE">
            <w:pPr>
              <w:spacing w:after="0" w:line="240" w:lineRule="auto"/>
              <w:rPr>
                <w:rFonts w:ascii="Century Gothic" w:hAnsi="Century Gothic" w:cs="Tahoma"/>
                <w:bCs/>
                <w:color w:val="000000"/>
                <w:highlight w:val="yellow"/>
              </w:rPr>
            </w:pPr>
            <w:r w:rsidRPr="00D9248D">
              <w:rPr>
                <w:rFonts w:ascii="Century Gothic" w:hAnsi="Century Gothic" w:cs="Tahoma"/>
                <w:bCs/>
                <w:color w:val="000000"/>
                <w:highlight w:val="yellow"/>
              </w:rPr>
              <w:t>Styles</w:t>
            </w:r>
          </w:p>
          <w:p w:rsidR="00A52BFE" w:rsidRPr="00D9248D" w:rsidRDefault="00A52BFE" w:rsidP="00A52BFE">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t xml:space="preserve">Jazz/ Musical Theatre </w:t>
            </w:r>
          </w:p>
          <w:p w:rsidR="00246698" w:rsidRPr="00D9248D" w:rsidRDefault="00246698" w:rsidP="00246698">
            <w:pPr>
              <w:spacing w:after="0" w:line="240" w:lineRule="auto"/>
              <w:rPr>
                <w:rFonts w:ascii="Century Gothic" w:hAnsi="Century Gothic" w:cs="Tahoma"/>
                <w:b/>
                <w:bCs/>
                <w:color w:val="000000"/>
                <w:highlight w:val="yellow"/>
              </w:rPr>
            </w:pPr>
            <w:r w:rsidRPr="00D9248D">
              <w:rPr>
                <w:rFonts w:ascii="Century Gothic" w:hAnsi="Century Gothic" w:cs="Tahoma"/>
                <w:b/>
                <w:bCs/>
                <w:color w:val="000000"/>
                <w:highlight w:val="yellow"/>
              </w:rPr>
              <w:t>Hairspray live- you can’t stop the beat</w:t>
            </w:r>
          </w:p>
          <w:p w:rsidR="00246698" w:rsidRPr="00246698" w:rsidRDefault="00246698" w:rsidP="00246698">
            <w:pPr>
              <w:spacing w:after="0" w:line="240" w:lineRule="auto"/>
              <w:rPr>
                <w:rFonts w:ascii="Century Gothic" w:hAnsi="Century Gothic" w:cs="Tahoma"/>
                <w:b/>
                <w:bCs/>
                <w:color w:val="000000"/>
              </w:rPr>
            </w:pPr>
            <w:r w:rsidRPr="00D9248D">
              <w:rPr>
                <w:rFonts w:ascii="Century Gothic" w:hAnsi="Century Gothic" w:cs="Tahoma"/>
                <w:b/>
                <w:bCs/>
                <w:color w:val="000000"/>
                <w:highlight w:val="yellow"/>
              </w:rPr>
              <w:t>Urban- Rappers Delight</w:t>
            </w:r>
          </w:p>
          <w:p w:rsidR="00246698" w:rsidRPr="00A750A6" w:rsidRDefault="00246698" w:rsidP="00A52BFE">
            <w:pPr>
              <w:spacing w:after="0" w:line="240" w:lineRule="auto"/>
              <w:rPr>
                <w:rFonts w:ascii="Century Gothic" w:hAnsi="Century Gothic" w:cs="Tahoma"/>
                <w:b/>
                <w:bCs/>
                <w:color w:val="000000"/>
              </w:rPr>
            </w:pPr>
          </w:p>
          <w:p w:rsidR="00A52BFE" w:rsidRPr="00DA609B" w:rsidRDefault="00A52BFE" w:rsidP="00A52BFE">
            <w:pPr>
              <w:spacing w:after="0" w:line="240" w:lineRule="auto"/>
              <w:rPr>
                <w:rFonts w:ascii="Century Gothic" w:hAnsi="Century Gothic" w:cs="Tahoma"/>
                <w:bCs/>
                <w:color w:val="000000"/>
              </w:rPr>
            </w:pPr>
          </w:p>
          <w:p w:rsidR="00A52BFE" w:rsidRPr="00DA609B" w:rsidRDefault="00A52BFE" w:rsidP="00A52BFE">
            <w:pPr>
              <w:spacing w:after="0" w:line="240" w:lineRule="auto"/>
              <w:rPr>
                <w:rFonts w:ascii="Century Gothic" w:hAnsi="Century Gothic" w:cs="Tahoma"/>
                <w:bCs/>
                <w:color w:val="000000"/>
              </w:rPr>
            </w:pPr>
            <w:r>
              <w:rPr>
                <w:rFonts w:ascii="Century Gothic" w:hAnsi="Century Gothic" w:cs="Tahoma"/>
                <w:bCs/>
                <w:color w:val="000000"/>
              </w:rPr>
              <w:t xml:space="preserve">Dance production preparation. </w:t>
            </w:r>
            <w:r w:rsidRPr="00DA609B">
              <w:rPr>
                <w:rFonts w:ascii="Century Gothic" w:hAnsi="Century Gothic" w:cs="Tahoma"/>
                <w:bCs/>
                <w:color w:val="000000"/>
              </w:rPr>
              <w:t xml:space="preserve">Learners will actively engage with all rehearsals and workshops, making effort to improve your own performance by </w:t>
            </w:r>
            <w:r w:rsidRPr="00DA609B">
              <w:rPr>
                <w:rFonts w:ascii="Century Gothic" w:hAnsi="Century Gothic" w:cs="Tahoma"/>
                <w:bCs/>
                <w:color w:val="000000"/>
              </w:rPr>
              <w:lastRenderedPageBreak/>
              <w:t>using skills appropriate to the style and discipline you are exploring.</w:t>
            </w:r>
          </w:p>
          <w:p w:rsidR="00A52BFE"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 xml:space="preserve">Log Book </w:t>
            </w:r>
            <w:r>
              <w:rPr>
                <w:rFonts w:ascii="Century Gothic" w:hAnsi="Century Gothic" w:cs="Tahoma"/>
                <w:bCs/>
                <w:color w:val="000000"/>
              </w:rPr>
              <w:t xml:space="preserve">development </w:t>
            </w:r>
            <w:r w:rsidRPr="00DA609B">
              <w:rPr>
                <w:rFonts w:ascii="Century Gothic" w:hAnsi="Century Gothic" w:cs="Tahoma"/>
                <w:bCs/>
                <w:color w:val="000000"/>
              </w:rPr>
              <w:t>to effectively develop your own s</w:t>
            </w:r>
            <w:r>
              <w:rPr>
                <w:rFonts w:ascii="Century Gothic" w:hAnsi="Century Gothic" w:cs="Tahoma"/>
                <w:bCs/>
                <w:color w:val="000000"/>
              </w:rPr>
              <w:t>trengths and weaknesses</w:t>
            </w:r>
            <w:r w:rsidRPr="00DA609B">
              <w:rPr>
                <w:rFonts w:ascii="Century Gothic" w:hAnsi="Century Gothic" w:cs="Tahoma"/>
                <w:bCs/>
                <w:color w:val="000000"/>
              </w:rPr>
              <w:t xml:space="preserve">. </w:t>
            </w:r>
          </w:p>
          <w:p w:rsidR="00A52BFE" w:rsidRPr="00DA609B" w:rsidRDefault="00A52BFE"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 xml:space="preserve"> Use their skills and techniques to successfully communicate then dance intentions.</w:t>
            </w:r>
          </w:p>
          <w:p w:rsidR="0015240B" w:rsidRDefault="0015240B" w:rsidP="00A52BFE">
            <w:pPr>
              <w:spacing w:after="0" w:line="240" w:lineRule="auto"/>
              <w:rPr>
                <w:rFonts w:ascii="Century Gothic" w:hAnsi="Century Gothic" w:cs="Tahoma"/>
                <w:bCs/>
                <w:color w:val="000000"/>
              </w:rPr>
            </w:pP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They will</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have the opportunity to specialise as a performer in </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dance and will take part in workshops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and classes where they will develop technical, practical and interpretative skills through</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the rehearsal and performance </w:t>
            </w:r>
            <w:r w:rsidRPr="0015240B">
              <w:rPr>
                <w:rFonts w:ascii="Century Gothic" w:hAnsi="Century Gothic" w:cs="Tahoma"/>
                <w:bCs/>
                <w:color w:val="000000"/>
              </w:rPr>
              <w:lastRenderedPageBreak/>
              <w:t>process. they will work from existing performing arts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repertoire, applying relevant skills and techniques to reproduce performance or design</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elements of the work.</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Throughout their development, they will review their own progress and consider how to</w:t>
            </w:r>
          </w:p>
          <w:p w:rsidR="0015240B" w:rsidRPr="00DA609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make improvements.</w:t>
            </w:r>
          </w:p>
          <w:p w:rsidR="00A52BFE"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 xml:space="preserve"> </w:t>
            </w:r>
          </w:p>
          <w:p w:rsidR="00A52BFE" w:rsidRDefault="00A52BFE" w:rsidP="0015240B">
            <w:pPr>
              <w:spacing w:after="0" w:line="240" w:lineRule="auto"/>
              <w:rPr>
                <w:rFonts w:ascii="Century Gothic" w:hAnsi="Century Gothic" w:cs="Tahoma"/>
                <w:bCs/>
                <w:color w:val="000000"/>
              </w:rPr>
            </w:pPr>
          </w:p>
        </w:tc>
        <w:tc>
          <w:tcPr>
            <w:tcW w:w="2199" w:type="dxa"/>
          </w:tcPr>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lastRenderedPageBreak/>
              <w:t>Learners will actively engage with all rehearsals and workshops, making effort to improve your own performance by using skills appropriate to the style and discipline you are exploring.</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Log Book development to effectively develop your own strengths and weaknesses. </w:t>
            </w:r>
          </w:p>
          <w:p w:rsidR="0015240B" w:rsidRPr="0015240B" w:rsidRDefault="0015240B" w:rsidP="0015240B">
            <w:pPr>
              <w:spacing w:after="0" w:line="240" w:lineRule="auto"/>
              <w:rPr>
                <w:rFonts w:ascii="Century Gothic" w:hAnsi="Century Gothic" w:cs="Tahoma"/>
                <w:bCs/>
                <w:color w:val="000000"/>
              </w:rPr>
            </w:pP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 Use their skills and techniques to successfully communicate then dance intentions.</w:t>
            </w:r>
          </w:p>
          <w:p w:rsidR="0015240B" w:rsidRPr="0015240B" w:rsidRDefault="0015240B" w:rsidP="0015240B">
            <w:pPr>
              <w:spacing w:after="0" w:line="240" w:lineRule="auto"/>
              <w:rPr>
                <w:rFonts w:ascii="Century Gothic" w:hAnsi="Century Gothic" w:cs="Tahoma"/>
                <w:bCs/>
                <w:color w:val="000000"/>
              </w:rPr>
            </w:pP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They will</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have the opportunity to specialise as a performer in </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dance and will take part in workshops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lastRenderedPageBreak/>
              <w:t>and classes where they will develop technical, practical and interpretative skills through</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the rehearsal and performance process. they will work from existing performing arts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repertoire, applying relevant skills and techniques to reproduce performance or design</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elements of the work.</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Throughout their development, they will review their own progress and consider how to</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make improvements.</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 </w:t>
            </w:r>
          </w:p>
          <w:p w:rsidR="00A52BFE" w:rsidRDefault="00A52BFE" w:rsidP="00A52BFE">
            <w:pPr>
              <w:spacing w:after="0" w:line="240" w:lineRule="auto"/>
              <w:rPr>
                <w:rFonts w:ascii="Century Gothic" w:hAnsi="Century Gothic" w:cs="Tahoma"/>
                <w:bCs/>
                <w:color w:val="000000"/>
              </w:rPr>
            </w:pPr>
          </w:p>
        </w:tc>
        <w:tc>
          <w:tcPr>
            <w:tcW w:w="2199" w:type="dxa"/>
          </w:tcPr>
          <w:p w:rsidR="00A52BFE" w:rsidRPr="002E0F1D" w:rsidRDefault="008C37F3" w:rsidP="00A52BFE">
            <w:pPr>
              <w:spacing w:after="0" w:line="240" w:lineRule="auto"/>
              <w:rPr>
                <w:rFonts w:ascii="Century Gothic" w:hAnsi="Century Gothic" w:cs="Tahoma"/>
                <w:b/>
                <w:bCs/>
                <w:color w:val="000000"/>
              </w:rPr>
            </w:pPr>
            <w:r w:rsidRPr="00D9248D">
              <w:rPr>
                <w:rFonts w:ascii="Century Gothic" w:hAnsi="Century Gothic" w:cs="Tahoma"/>
                <w:b/>
                <w:bCs/>
                <w:color w:val="000000"/>
                <w:highlight w:val="yellow"/>
              </w:rPr>
              <w:lastRenderedPageBreak/>
              <w:t>Component 3: Responding to a Brief</w:t>
            </w:r>
            <w:bookmarkStart w:id="0" w:name="_GoBack"/>
            <w:bookmarkEnd w:id="0"/>
          </w:p>
          <w:p w:rsidR="008C37F3" w:rsidRDefault="008C37F3" w:rsidP="00A52BFE">
            <w:pPr>
              <w:spacing w:after="0" w:line="240" w:lineRule="auto"/>
              <w:rPr>
                <w:rFonts w:ascii="Century Gothic" w:hAnsi="Century Gothic" w:cs="Tahoma"/>
                <w:bCs/>
                <w:color w:val="000000"/>
              </w:rPr>
            </w:pPr>
          </w:p>
          <w:p w:rsidR="008C37F3" w:rsidRDefault="008C37F3" w:rsidP="00A52BFE">
            <w:pPr>
              <w:spacing w:after="0" w:line="240" w:lineRule="auto"/>
              <w:rPr>
                <w:rFonts w:ascii="Century Gothic" w:hAnsi="Century Gothic" w:cs="Tahoma"/>
                <w:bCs/>
                <w:color w:val="000000"/>
              </w:rPr>
            </w:pPr>
            <w:r>
              <w:rPr>
                <w:rFonts w:ascii="Century Gothic" w:hAnsi="Century Gothic" w:cs="Tahoma"/>
                <w:bCs/>
                <w:color w:val="000000"/>
              </w:rPr>
              <w:t xml:space="preserve">Mock- Preparation for Jan 25 release </w:t>
            </w:r>
          </w:p>
          <w:p w:rsidR="008C37F3" w:rsidRDefault="008C37F3" w:rsidP="00A52BFE">
            <w:pPr>
              <w:spacing w:after="0" w:line="240" w:lineRule="auto"/>
              <w:rPr>
                <w:rFonts w:ascii="Century Gothic" w:hAnsi="Century Gothic" w:cs="Tahoma"/>
                <w:bCs/>
                <w:color w:val="000000"/>
              </w:rPr>
            </w:pPr>
          </w:p>
          <w:p w:rsidR="008C37F3" w:rsidRPr="008C37F3" w:rsidRDefault="008C37F3" w:rsidP="008C37F3">
            <w:pPr>
              <w:spacing w:after="0" w:line="240" w:lineRule="auto"/>
              <w:rPr>
                <w:rFonts w:ascii="Century Gothic" w:hAnsi="Century Gothic" w:cs="Tahoma"/>
                <w:bCs/>
                <w:color w:val="000000"/>
              </w:rPr>
            </w:pPr>
            <w:r>
              <w:rPr>
                <w:rFonts w:ascii="Century Gothic" w:hAnsi="Century Gothic" w:cs="Tahoma"/>
                <w:bCs/>
                <w:color w:val="000000"/>
              </w:rPr>
              <w:t>Students</w:t>
            </w:r>
            <w:r w:rsidRPr="008C37F3">
              <w:rPr>
                <w:rFonts w:ascii="Century Gothic" w:hAnsi="Century Gothic" w:cs="Tahoma"/>
                <w:bCs/>
                <w:color w:val="000000"/>
              </w:rPr>
              <w:t xml:space="preserve"> will be given the opportunity to work as part of a group to contribute to a</w:t>
            </w:r>
          </w:p>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workshop performance as either a performer or a designer in response to a brief and</w:t>
            </w:r>
          </w:p>
          <w:p w:rsid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stimulus.</w:t>
            </w:r>
          </w:p>
          <w:p w:rsidR="008C37F3" w:rsidRDefault="008C37F3" w:rsidP="008C37F3">
            <w:pPr>
              <w:spacing w:after="0" w:line="240" w:lineRule="auto"/>
              <w:rPr>
                <w:rFonts w:ascii="Century Gothic" w:hAnsi="Century Gothic" w:cs="Tahoma"/>
                <w:bCs/>
                <w:color w:val="000000"/>
              </w:rPr>
            </w:pPr>
          </w:p>
          <w:p w:rsidR="008C37F3" w:rsidRPr="008C37F3" w:rsidRDefault="008C37F3" w:rsidP="008C37F3">
            <w:pPr>
              <w:spacing w:after="0" w:line="240" w:lineRule="auto"/>
              <w:rPr>
                <w:rFonts w:ascii="Century Gothic" w:hAnsi="Century Gothic" w:cs="Tahoma"/>
                <w:bCs/>
                <w:color w:val="000000"/>
              </w:rPr>
            </w:pPr>
            <w:r>
              <w:rPr>
                <w:rFonts w:ascii="Century Gothic" w:hAnsi="Century Gothic" w:cs="Tahoma"/>
                <w:bCs/>
                <w:color w:val="000000"/>
              </w:rPr>
              <w:t xml:space="preserve">Students </w:t>
            </w:r>
            <w:r w:rsidRPr="008C37F3">
              <w:rPr>
                <w:rFonts w:ascii="Century Gothic" w:hAnsi="Century Gothic" w:cs="Tahoma"/>
                <w:bCs/>
                <w:color w:val="000000"/>
              </w:rPr>
              <w:t>will be given</w:t>
            </w:r>
          </w:p>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 xml:space="preserve">a brief that outlines the performance and design requirements and asks </w:t>
            </w:r>
            <w:r>
              <w:rPr>
                <w:rFonts w:ascii="Century Gothic" w:hAnsi="Century Gothic" w:cs="Tahoma"/>
                <w:bCs/>
                <w:color w:val="000000"/>
              </w:rPr>
              <w:t>them</w:t>
            </w:r>
            <w:r w:rsidRPr="008C37F3">
              <w:rPr>
                <w:rFonts w:ascii="Century Gothic" w:hAnsi="Century Gothic" w:cs="Tahoma"/>
                <w:bCs/>
                <w:color w:val="000000"/>
              </w:rPr>
              <w:t xml:space="preserve"> to consider</w:t>
            </w:r>
          </w:p>
          <w:p w:rsidR="008C37F3" w:rsidRPr="008C37F3" w:rsidRDefault="008C37F3" w:rsidP="008C37F3">
            <w:pPr>
              <w:spacing w:after="0" w:line="240" w:lineRule="auto"/>
              <w:rPr>
                <w:rFonts w:ascii="Century Gothic" w:hAnsi="Century Gothic" w:cs="Tahoma"/>
                <w:bCs/>
                <w:color w:val="000000"/>
              </w:rPr>
            </w:pPr>
            <w:r>
              <w:rPr>
                <w:rFonts w:ascii="Century Gothic" w:hAnsi="Century Gothic" w:cs="Tahoma"/>
                <w:bCs/>
                <w:color w:val="000000"/>
              </w:rPr>
              <w:lastRenderedPageBreak/>
              <w:t>their</w:t>
            </w:r>
            <w:r w:rsidRPr="008C37F3">
              <w:rPr>
                <w:rFonts w:ascii="Century Gothic" w:hAnsi="Century Gothic" w:cs="Tahoma"/>
                <w:bCs/>
                <w:color w:val="000000"/>
              </w:rPr>
              <w:t xml:space="preserve"> target audience and to start the creative process by using the stimulus included in</w:t>
            </w:r>
          </w:p>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 xml:space="preserve">the brief. Working as part of a group, </w:t>
            </w:r>
            <w:r>
              <w:rPr>
                <w:rFonts w:ascii="Century Gothic" w:hAnsi="Century Gothic" w:cs="Tahoma"/>
                <w:bCs/>
                <w:color w:val="000000"/>
              </w:rPr>
              <w:t>they</w:t>
            </w:r>
            <w:r w:rsidRPr="008C37F3">
              <w:rPr>
                <w:rFonts w:ascii="Century Gothic" w:hAnsi="Century Gothic" w:cs="Tahoma"/>
                <w:bCs/>
                <w:color w:val="000000"/>
              </w:rPr>
              <w:t xml:space="preserve"> will develop </w:t>
            </w:r>
            <w:r>
              <w:rPr>
                <w:rFonts w:ascii="Century Gothic" w:hAnsi="Century Gothic" w:cs="Tahoma"/>
                <w:bCs/>
                <w:color w:val="000000"/>
              </w:rPr>
              <w:t>their</w:t>
            </w:r>
            <w:r w:rsidRPr="008C37F3">
              <w:rPr>
                <w:rFonts w:ascii="Century Gothic" w:hAnsi="Century Gothic" w:cs="Tahoma"/>
                <w:bCs/>
                <w:color w:val="000000"/>
              </w:rPr>
              <w:t xml:space="preserve"> ideas for a workshop</w:t>
            </w:r>
          </w:p>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 xml:space="preserve">performance and apply </w:t>
            </w:r>
            <w:r>
              <w:rPr>
                <w:rFonts w:ascii="Century Gothic" w:hAnsi="Century Gothic" w:cs="Tahoma"/>
                <w:bCs/>
                <w:color w:val="000000"/>
              </w:rPr>
              <w:t>their</w:t>
            </w:r>
            <w:r w:rsidRPr="008C37F3">
              <w:rPr>
                <w:rFonts w:ascii="Century Gothic" w:hAnsi="Century Gothic" w:cs="Tahoma"/>
                <w:bCs/>
                <w:color w:val="000000"/>
              </w:rPr>
              <w:t xml:space="preserve"> skills and techniques to communicate </w:t>
            </w:r>
            <w:r w:rsidR="002E0F1D">
              <w:rPr>
                <w:rFonts w:ascii="Century Gothic" w:hAnsi="Century Gothic" w:cs="Tahoma"/>
                <w:bCs/>
                <w:color w:val="000000"/>
              </w:rPr>
              <w:t>their</w:t>
            </w:r>
            <w:r w:rsidRPr="008C37F3">
              <w:rPr>
                <w:rFonts w:ascii="Century Gothic" w:hAnsi="Century Gothic" w:cs="Tahoma"/>
                <w:bCs/>
                <w:color w:val="000000"/>
              </w:rPr>
              <w:t xml:space="preserve"> creative</w:t>
            </w:r>
          </w:p>
          <w:p w:rsid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 xml:space="preserve">intentions to </w:t>
            </w:r>
            <w:r w:rsidR="002E0F1D">
              <w:rPr>
                <w:rFonts w:ascii="Century Gothic" w:hAnsi="Century Gothic" w:cs="Tahoma"/>
                <w:bCs/>
                <w:color w:val="000000"/>
              </w:rPr>
              <w:t>the</w:t>
            </w:r>
            <w:r w:rsidRPr="008C37F3">
              <w:rPr>
                <w:rFonts w:ascii="Century Gothic" w:hAnsi="Century Gothic" w:cs="Tahoma"/>
                <w:bCs/>
                <w:color w:val="000000"/>
              </w:rPr>
              <w:t xml:space="preserve"> audience.</w:t>
            </w:r>
          </w:p>
        </w:tc>
      </w:tr>
      <w:tr w:rsidR="00A52BFE" w:rsidTr="00D56A3B">
        <w:tc>
          <w:tcPr>
            <w:tcW w:w="2198" w:type="dxa"/>
          </w:tcPr>
          <w:p w:rsidR="00A52BFE" w:rsidRPr="00D56A3B" w:rsidRDefault="00A52BFE" w:rsidP="00A52BFE">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Skills</w:t>
            </w:r>
          </w:p>
        </w:tc>
        <w:tc>
          <w:tcPr>
            <w:tcW w:w="2198" w:type="dxa"/>
          </w:tcPr>
          <w:p w:rsidR="00D60BEC" w:rsidRPr="00D60BEC" w:rsidRDefault="00D60BEC" w:rsidP="00D60BEC">
            <w:pPr>
              <w:spacing w:after="0" w:line="240" w:lineRule="auto"/>
              <w:rPr>
                <w:rFonts w:ascii="Century Gothic" w:hAnsi="Century Gothic" w:cs="Tahoma"/>
                <w:bCs/>
                <w:color w:val="000000"/>
              </w:rPr>
            </w:pPr>
            <w:r>
              <w:rPr>
                <w:rFonts w:ascii="Century Gothic" w:hAnsi="Century Gothic" w:cs="Tahoma"/>
                <w:bCs/>
                <w:color w:val="000000"/>
              </w:rPr>
              <w:t>Students</w:t>
            </w:r>
            <w:r w:rsidRPr="00D60BEC">
              <w:rPr>
                <w:rFonts w:ascii="Century Gothic" w:hAnsi="Century Gothic" w:cs="Tahoma"/>
                <w:bCs/>
                <w:color w:val="000000"/>
              </w:rPr>
              <w:t xml:space="preserve"> will develop their understanding of the performing arts by examining the work</w:t>
            </w:r>
          </w:p>
          <w:p w:rsidR="00A52BFE" w:rsidRDefault="00D60BEC" w:rsidP="00D60BEC">
            <w:pPr>
              <w:spacing w:after="0" w:line="240" w:lineRule="auto"/>
              <w:rPr>
                <w:rFonts w:ascii="Century Gothic" w:hAnsi="Century Gothic" w:cs="Tahoma"/>
                <w:bCs/>
                <w:color w:val="000000"/>
              </w:rPr>
            </w:pPr>
            <w:r w:rsidRPr="00D60BEC">
              <w:rPr>
                <w:rFonts w:ascii="Century Gothic" w:hAnsi="Century Gothic" w:cs="Tahoma"/>
                <w:bCs/>
                <w:color w:val="000000"/>
              </w:rPr>
              <w:t>of performing arts professionals and the processes used to create performance.</w:t>
            </w:r>
          </w:p>
        </w:tc>
        <w:tc>
          <w:tcPr>
            <w:tcW w:w="2198" w:type="dxa"/>
          </w:tcPr>
          <w:p w:rsidR="00246698" w:rsidRPr="00246698" w:rsidRDefault="00A52BFE" w:rsidP="00246698">
            <w:pPr>
              <w:spacing w:after="0" w:line="240" w:lineRule="auto"/>
              <w:rPr>
                <w:rFonts w:ascii="Century Gothic" w:hAnsi="Century Gothic" w:cs="Tahoma"/>
                <w:bCs/>
                <w:color w:val="000000"/>
              </w:rPr>
            </w:pPr>
            <w:r>
              <w:rPr>
                <w:rFonts w:ascii="Century Gothic" w:hAnsi="Century Gothic" w:cs="Tahoma"/>
                <w:bCs/>
                <w:color w:val="000000"/>
              </w:rPr>
              <w:t xml:space="preserve"> </w:t>
            </w:r>
            <w:r w:rsidR="00246698" w:rsidRPr="00246698">
              <w:rPr>
                <w:rFonts w:ascii="Century Gothic" w:hAnsi="Century Gothic" w:cs="Tahoma"/>
                <w:bCs/>
                <w:color w:val="000000"/>
              </w:rPr>
              <w:t>Students will develop their understanding of the performing arts by examining the work</w:t>
            </w:r>
          </w:p>
          <w:p w:rsidR="00A52BFE" w:rsidRDefault="00246698" w:rsidP="00246698">
            <w:pPr>
              <w:spacing w:after="0" w:line="240" w:lineRule="auto"/>
              <w:rPr>
                <w:rFonts w:ascii="Century Gothic" w:hAnsi="Century Gothic" w:cs="Tahoma"/>
                <w:bCs/>
                <w:color w:val="000000"/>
              </w:rPr>
            </w:pPr>
            <w:r w:rsidRPr="00246698">
              <w:rPr>
                <w:rFonts w:ascii="Century Gothic" w:hAnsi="Century Gothic" w:cs="Tahoma"/>
                <w:bCs/>
                <w:color w:val="000000"/>
              </w:rPr>
              <w:t>of performing arts professionals and the processes used to create performance.</w:t>
            </w:r>
          </w:p>
        </w:tc>
        <w:tc>
          <w:tcPr>
            <w:tcW w:w="2198" w:type="dxa"/>
          </w:tcPr>
          <w:p w:rsidR="00A52BFE" w:rsidRPr="00DA609B" w:rsidRDefault="00A52BFE" w:rsidP="00A52BFE">
            <w:pPr>
              <w:spacing w:after="0" w:line="240" w:lineRule="auto"/>
              <w:rPr>
                <w:rFonts w:ascii="Century Gothic" w:hAnsi="Century Gothic" w:cs="Tahoma"/>
                <w:bCs/>
                <w:color w:val="000000"/>
              </w:rPr>
            </w:pPr>
            <w:r>
              <w:rPr>
                <w:rFonts w:ascii="Century Gothic" w:hAnsi="Century Gothic" w:cs="Tahoma"/>
                <w:bCs/>
                <w:color w:val="000000"/>
              </w:rPr>
              <w:t>U</w:t>
            </w:r>
            <w:r w:rsidRPr="00DA609B">
              <w:rPr>
                <w:rFonts w:ascii="Century Gothic" w:hAnsi="Century Gothic" w:cs="Tahoma"/>
                <w:bCs/>
                <w:color w:val="000000"/>
              </w:rPr>
              <w:t>sing skills appropriate to the style and discipline you are exploring.</w:t>
            </w:r>
          </w:p>
          <w:p w:rsidR="00A52BFE" w:rsidRPr="00DA609B"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Dance production preparation</w:t>
            </w:r>
          </w:p>
          <w:p w:rsidR="00A52BFE" w:rsidRDefault="00A52BFE" w:rsidP="00A52BFE">
            <w:pPr>
              <w:spacing w:after="0" w:line="240" w:lineRule="auto"/>
              <w:rPr>
                <w:rFonts w:ascii="Century Gothic" w:hAnsi="Century Gothic" w:cs="Tahoma"/>
                <w:bCs/>
                <w:color w:val="000000"/>
              </w:rPr>
            </w:pPr>
            <w:r w:rsidRPr="00DA609B">
              <w:rPr>
                <w:rFonts w:ascii="Century Gothic" w:hAnsi="Century Gothic" w:cs="Tahoma"/>
                <w:bCs/>
                <w:color w:val="000000"/>
              </w:rPr>
              <w:t xml:space="preserve">mental rehearsal, rehearsal discipline, planning of rehearsal, </w:t>
            </w:r>
            <w:r w:rsidRPr="00DA609B">
              <w:rPr>
                <w:rFonts w:ascii="Century Gothic" w:hAnsi="Century Gothic" w:cs="Tahoma"/>
                <w:bCs/>
                <w:color w:val="000000"/>
              </w:rPr>
              <w:lastRenderedPageBreak/>
              <w:t>response to feedback, and capacity to improve</w:t>
            </w:r>
          </w:p>
        </w:tc>
        <w:tc>
          <w:tcPr>
            <w:tcW w:w="2198" w:type="dxa"/>
          </w:tcPr>
          <w:p w:rsidR="00A52BFE" w:rsidRPr="00CA6F6E" w:rsidRDefault="00A52BFE" w:rsidP="00A52BFE">
            <w:pPr>
              <w:spacing w:after="0" w:line="240" w:lineRule="auto"/>
              <w:rPr>
                <w:rFonts w:ascii="Century Gothic" w:hAnsi="Century Gothic" w:cs="Tahoma"/>
                <w:bCs/>
                <w:color w:val="000000"/>
              </w:rPr>
            </w:pPr>
            <w:r w:rsidRPr="00CA6F6E">
              <w:rPr>
                <w:rFonts w:ascii="Century Gothic" w:hAnsi="Century Gothic" w:cs="Tahoma"/>
                <w:bCs/>
                <w:color w:val="000000"/>
              </w:rPr>
              <w:lastRenderedPageBreak/>
              <w:t>Dance production preparation</w:t>
            </w:r>
          </w:p>
          <w:p w:rsidR="00A52BFE" w:rsidRDefault="00A52BFE" w:rsidP="00A52BFE">
            <w:pPr>
              <w:spacing w:after="0" w:line="240" w:lineRule="auto"/>
              <w:rPr>
                <w:rFonts w:ascii="Century Gothic" w:hAnsi="Century Gothic" w:cs="Tahoma"/>
                <w:bCs/>
                <w:color w:val="000000"/>
              </w:rPr>
            </w:pPr>
            <w:r w:rsidRPr="00CA6F6E">
              <w:rPr>
                <w:rFonts w:ascii="Century Gothic" w:hAnsi="Century Gothic" w:cs="Tahoma"/>
                <w:bCs/>
                <w:color w:val="000000"/>
              </w:rPr>
              <w:t>mental rehearsal, rehearsal discipline, planning of rehearsal, response to feedback, and capacity to improve</w:t>
            </w:r>
            <w:r>
              <w:rPr>
                <w:rFonts w:ascii="Century Gothic" w:hAnsi="Century Gothic" w:cs="Tahoma"/>
                <w:bCs/>
                <w:color w:val="000000"/>
              </w:rPr>
              <w:t>.</w:t>
            </w:r>
          </w:p>
          <w:p w:rsidR="00A52BFE" w:rsidRDefault="00A52BFE" w:rsidP="00A52BFE">
            <w:pPr>
              <w:spacing w:after="0" w:line="240" w:lineRule="auto"/>
              <w:rPr>
                <w:rFonts w:ascii="Century Gothic" w:hAnsi="Century Gothic" w:cs="Tahoma"/>
                <w:bCs/>
                <w:color w:val="000000"/>
              </w:rPr>
            </w:pPr>
            <w:r>
              <w:rPr>
                <w:rFonts w:ascii="Century Gothic" w:hAnsi="Century Gothic" w:cs="Tahoma"/>
                <w:bCs/>
                <w:color w:val="000000"/>
              </w:rPr>
              <w:lastRenderedPageBreak/>
              <w:t>Projection, musicality, facial expressions.</w:t>
            </w:r>
          </w:p>
        </w:tc>
        <w:tc>
          <w:tcPr>
            <w:tcW w:w="2199" w:type="dxa"/>
          </w:tcPr>
          <w:p w:rsidR="00A52BFE" w:rsidRDefault="00A52BFE" w:rsidP="00A52BFE">
            <w:pPr>
              <w:spacing w:after="0" w:line="240" w:lineRule="auto"/>
              <w:rPr>
                <w:rFonts w:ascii="Century Gothic" w:hAnsi="Century Gothic" w:cs="Tahoma"/>
                <w:bCs/>
                <w:color w:val="000000"/>
              </w:rPr>
            </w:pPr>
            <w:r w:rsidRPr="006F6BB7">
              <w:rPr>
                <w:rFonts w:ascii="Century Gothic" w:hAnsi="Century Gothic" w:cs="Tahoma"/>
                <w:bCs/>
                <w:color w:val="000000"/>
              </w:rPr>
              <w:lastRenderedPageBreak/>
              <w:t>skills appropriate to the style and discipline you are exploring</w:t>
            </w:r>
          </w:p>
          <w:p w:rsidR="00A52BFE" w:rsidRDefault="00A52BFE" w:rsidP="00A52BFE">
            <w:pPr>
              <w:spacing w:after="0" w:line="240" w:lineRule="auto"/>
              <w:rPr>
                <w:rFonts w:ascii="Century Gothic" w:hAnsi="Century Gothic" w:cs="Tahoma"/>
                <w:bCs/>
                <w:color w:val="000000"/>
              </w:rPr>
            </w:pPr>
            <w:r w:rsidRPr="006F6BB7">
              <w:rPr>
                <w:rFonts w:ascii="Century Gothic" w:hAnsi="Century Gothic" w:cs="Tahoma"/>
                <w:bCs/>
                <w:color w:val="000000"/>
              </w:rPr>
              <w:t>Apply feedback and respond to direction in a consistently positive manner.</w:t>
            </w:r>
          </w:p>
        </w:tc>
        <w:tc>
          <w:tcPr>
            <w:tcW w:w="2199" w:type="dxa"/>
          </w:tcPr>
          <w:p w:rsidR="002E0F1D" w:rsidRPr="002E0F1D" w:rsidRDefault="002E0F1D" w:rsidP="002E0F1D">
            <w:pPr>
              <w:spacing w:after="0" w:line="240" w:lineRule="auto"/>
              <w:rPr>
                <w:rFonts w:ascii="Century Gothic" w:hAnsi="Century Gothic" w:cs="Tahoma"/>
                <w:bCs/>
                <w:color w:val="000000"/>
              </w:rPr>
            </w:pPr>
            <w:r w:rsidRPr="002E0F1D">
              <w:rPr>
                <w:rFonts w:ascii="Century Gothic" w:hAnsi="Century Gothic" w:cs="Tahoma"/>
                <w:bCs/>
                <w:color w:val="000000"/>
              </w:rPr>
              <w:t>Understand how to respond to a brief</w:t>
            </w:r>
          </w:p>
          <w:p w:rsidR="002E0F1D" w:rsidRPr="002E0F1D" w:rsidRDefault="002E0F1D" w:rsidP="002E0F1D">
            <w:pPr>
              <w:spacing w:after="0" w:line="240" w:lineRule="auto"/>
              <w:rPr>
                <w:rFonts w:ascii="Century Gothic" w:hAnsi="Century Gothic" w:cs="Tahoma"/>
                <w:bCs/>
                <w:color w:val="000000"/>
              </w:rPr>
            </w:pPr>
            <w:r w:rsidRPr="002E0F1D">
              <w:rPr>
                <w:rFonts w:ascii="Century Gothic" w:hAnsi="Century Gothic" w:cs="Tahoma"/>
                <w:bCs/>
                <w:color w:val="000000"/>
              </w:rPr>
              <w:t xml:space="preserve">Select and develop </w:t>
            </w:r>
            <w:r>
              <w:rPr>
                <w:rFonts w:ascii="Century Gothic" w:hAnsi="Century Gothic" w:cs="Tahoma"/>
                <w:bCs/>
                <w:color w:val="000000"/>
              </w:rPr>
              <w:t xml:space="preserve">choreography and performance </w:t>
            </w:r>
            <w:r w:rsidRPr="002E0F1D">
              <w:rPr>
                <w:rFonts w:ascii="Century Gothic" w:hAnsi="Century Gothic" w:cs="Tahoma"/>
                <w:bCs/>
                <w:color w:val="000000"/>
              </w:rPr>
              <w:t>skills and techniques in response to a brief</w:t>
            </w:r>
          </w:p>
          <w:p w:rsidR="002E0F1D" w:rsidRDefault="002E0F1D" w:rsidP="002E0F1D">
            <w:pPr>
              <w:spacing w:after="0" w:line="240" w:lineRule="auto"/>
              <w:rPr>
                <w:rFonts w:ascii="Century Gothic" w:hAnsi="Century Gothic" w:cs="Tahoma"/>
                <w:bCs/>
                <w:color w:val="000000"/>
              </w:rPr>
            </w:pPr>
            <w:r w:rsidRPr="002E0F1D">
              <w:rPr>
                <w:rFonts w:ascii="Century Gothic" w:hAnsi="Century Gothic" w:cs="Tahoma"/>
                <w:bCs/>
                <w:color w:val="000000"/>
              </w:rPr>
              <w:t xml:space="preserve">Apply </w:t>
            </w:r>
            <w:r>
              <w:rPr>
                <w:rFonts w:ascii="Century Gothic" w:hAnsi="Century Gothic" w:cs="Tahoma"/>
                <w:bCs/>
                <w:color w:val="000000"/>
              </w:rPr>
              <w:t xml:space="preserve">dance </w:t>
            </w:r>
            <w:r w:rsidRPr="002E0F1D">
              <w:rPr>
                <w:rFonts w:ascii="Century Gothic" w:hAnsi="Century Gothic" w:cs="Tahoma"/>
                <w:bCs/>
                <w:color w:val="000000"/>
              </w:rPr>
              <w:t>skills and techniques in a workshop performance in response to a brief</w:t>
            </w:r>
          </w:p>
          <w:p w:rsidR="00A52BFE" w:rsidRDefault="002E0F1D" w:rsidP="002E0F1D">
            <w:pPr>
              <w:spacing w:after="0" w:line="240" w:lineRule="auto"/>
              <w:rPr>
                <w:rFonts w:ascii="Century Gothic" w:hAnsi="Century Gothic" w:cs="Tahoma"/>
                <w:bCs/>
                <w:color w:val="000000"/>
              </w:rPr>
            </w:pPr>
            <w:r w:rsidRPr="002E0F1D">
              <w:rPr>
                <w:rFonts w:ascii="Century Gothic" w:hAnsi="Century Gothic" w:cs="Tahoma"/>
                <w:bCs/>
                <w:color w:val="000000"/>
              </w:rPr>
              <w:t xml:space="preserve">Evaluate the development process </w:t>
            </w:r>
            <w:r w:rsidRPr="002E0F1D">
              <w:rPr>
                <w:rFonts w:ascii="Century Gothic" w:hAnsi="Century Gothic" w:cs="Tahoma"/>
                <w:bCs/>
                <w:color w:val="000000"/>
              </w:rPr>
              <w:lastRenderedPageBreak/>
              <w:t>and outcome in response to a brief</w:t>
            </w:r>
          </w:p>
        </w:tc>
      </w:tr>
      <w:tr w:rsidR="00A52BFE" w:rsidTr="00D56A3B">
        <w:tc>
          <w:tcPr>
            <w:tcW w:w="2198" w:type="dxa"/>
          </w:tcPr>
          <w:p w:rsidR="00A52BFE" w:rsidRPr="00D56A3B" w:rsidRDefault="00A52BFE" w:rsidP="00A52BFE">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198" w:type="dxa"/>
          </w:tcPr>
          <w:p w:rsidR="00A52BFE" w:rsidRDefault="00246698" w:rsidP="00A52BFE">
            <w:pPr>
              <w:spacing w:after="0" w:line="240" w:lineRule="auto"/>
              <w:rPr>
                <w:rFonts w:ascii="Century Gothic" w:hAnsi="Century Gothic" w:cs="Tahoma"/>
                <w:bCs/>
                <w:color w:val="000000"/>
              </w:rPr>
            </w:pPr>
            <w:r>
              <w:rPr>
                <w:rFonts w:ascii="Century Gothic" w:hAnsi="Century Gothic" w:cs="Tahoma"/>
                <w:bCs/>
                <w:color w:val="000000"/>
              </w:rPr>
              <w:t xml:space="preserve">Pearson Set assignment window – Component 1 Sept – Dec 23 </w:t>
            </w:r>
          </w:p>
        </w:tc>
        <w:tc>
          <w:tcPr>
            <w:tcW w:w="2198" w:type="dxa"/>
          </w:tcPr>
          <w:p w:rsidR="00A52BFE" w:rsidRDefault="00246698" w:rsidP="00A52BFE">
            <w:pPr>
              <w:spacing w:after="0" w:line="240" w:lineRule="auto"/>
              <w:rPr>
                <w:rFonts w:ascii="Century Gothic" w:hAnsi="Century Gothic" w:cs="Tahoma"/>
                <w:bCs/>
                <w:color w:val="000000"/>
              </w:rPr>
            </w:pPr>
            <w:r w:rsidRPr="00246698">
              <w:rPr>
                <w:rFonts w:ascii="Century Gothic" w:hAnsi="Century Gothic" w:cs="Tahoma"/>
                <w:bCs/>
                <w:color w:val="000000"/>
              </w:rPr>
              <w:t>Pearson Set assignment window – Component 1 Sept – Dec 23</w:t>
            </w:r>
            <w:r>
              <w:rPr>
                <w:rFonts w:ascii="Century Gothic" w:hAnsi="Century Gothic" w:cs="Tahoma"/>
                <w:bCs/>
                <w:color w:val="000000"/>
              </w:rPr>
              <w:t xml:space="preserve">- submission </w:t>
            </w:r>
          </w:p>
        </w:tc>
        <w:tc>
          <w:tcPr>
            <w:tcW w:w="2198" w:type="dxa"/>
          </w:tcPr>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PSA Component 2 - Developing Skills and Techniques in the</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Performing Art Mock Prep.</w:t>
            </w:r>
          </w:p>
          <w:p w:rsidR="0015240B" w:rsidRPr="0015240B" w:rsidRDefault="0015240B" w:rsidP="0015240B">
            <w:pPr>
              <w:spacing w:after="0" w:line="240" w:lineRule="auto"/>
              <w:rPr>
                <w:rFonts w:ascii="Century Gothic" w:hAnsi="Century Gothic" w:cs="Tahoma"/>
                <w:bCs/>
                <w:color w:val="000000"/>
              </w:rPr>
            </w:pPr>
          </w:p>
          <w:p w:rsidR="00A52BFE"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Jan </w:t>
            </w:r>
            <w:r w:rsidR="002E0F1D" w:rsidRPr="0015240B">
              <w:rPr>
                <w:rFonts w:ascii="Century Gothic" w:hAnsi="Century Gothic" w:cs="Tahoma"/>
                <w:bCs/>
                <w:color w:val="000000"/>
              </w:rPr>
              <w:t>24 release</w:t>
            </w:r>
            <w:r w:rsidRPr="0015240B">
              <w:rPr>
                <w:rFonts w:ascii="Century Gothic" w:hAnsi="Century Gothic" w:cs="Tahoma"/>
                <w:bCs/>
                <w:color w:val="000000"/>
              </w:rPr>
              <w:t xml:space="preserve"> for May 24 submission</w:t>
            </w:r>
            <w:r>
              <w:rPr>
                <w:rFonts w:ascii="Century Gothic" w:hAnsi="Century Gothic" w:cs="Tahoma"/>
                <w:bCs/>
                <w:color w:val="000000"/>
              </w:rPr>
              <w:t xml:space="preserve">- Mock </w:t>
            </w:r>
          </w:p>
        </w:tc>
        <w:tc>
          <w:tcPr>
            <w:tcW w:w="2198" w:type="dxa"/>
          </w:tcPr>
          <w:p w:rsidR="00A52BFE" w:rsidRDefault="00A52BFE" w:rsidP="00A52BFE">
            <w:pPr>
              <w:spacing w:after="0" w:line="240" w:lineRule="auto"/>
              <w:rPr>
                <w:rFonts w:ascii="Century Gothic" w:hAnsi="Century Gothic" w:cs="Tahoma"/>
                <w:bCs/>
                <w:color w:val="000000"/>
              </w:rPr>
            </w:pPr>
            <w:r>
              <w:rPr>
                <w:rFonts w:ascii="Century Gothic" w:hAnsi="Century Gothic" w:cs="Tahoma"/>
                <w:bCs/>
                <w:color w:val="000000"/>
              </w:rPr>
              <w:t>Dance production live performance assessment.</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PSA Component 2 - Developing Skills and Techniques in the</w:t>
            </w:r>
          </w:p>
          <w:p w:rsidR="0015240B" w:rsidRP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Performing Art Mock Prep.</w:t>
            </w:r>
          </w:p>
          <w:p w:rsidR="0015240B" w:rsidRPr="0015240B" w:rsidRDefault="0015240B" w:rsidP="0015240B">
            <w:pPr>
              <w:spacing w:after="0" w:line="240" w:lineRule="auto"/>
              <w:rPr>
                <w:rFonts w:ascii="Century Gothic" w:hAnsi="Century Gothic" w:cs="Tahoma"/>
                <w:bCs/>
                <w:color w:val="000000"/>
              </w:rPr>
            </w:pPr>
          </w:p>
          <w:p w:rsidR="0015240B" w:rsidRDefault="0015240B" w:rsidP="0015240B">
            <w:pPr>
              <w:spacing w:after="0" w:line="240" w:lineRule="auto"/>
              <w:rPr>
                <w:rFonts w:ascii="Century Gothic" w:hAnsi="Century Gothic" w:cs="Tahoma"/>
                <w:bCs/>
                <w:color w:val="000000"/>
              </w:rPr>
            </w:pPr>
            <w:r w:rsidRPr="0015240B">
              <w:rPr>
                <w:rFonts w:ascii="Century Gothic" w:hAnsi="Century Gothic" w:cs="Tahoma"/>
                <w:bCs/>
                <w:color w:val="000000"/>
              </w:rPr>
              <w:t xml:space="preserve">Jan </w:t>
            </w:r>
            <w:r w:rsidR="002E0F1D" w:rsidRPr="0015240B">
              <w:rPr>
                <w:rFonts w:ascii="Century Gothic" w:hAnsi="Century Gothic" w:cs="Tahoma"/>
                <w:bCs/>
                <w:color w:val="000000"/>
              </w:rPr>
              <w:t>24 release</w:t>
            </w:r>
            <w:r w:rsidRPr="0015240B">
              <w:rPr>
                <w:rFonts w:ascii="Century Gothic" w:hAnsi="Century Gothic" w:cs="Tahoma"/>
                <w:bCs/>
                <w:color w:val="000000"/>
              </w:rPr>
              <w:t xml:space="preserve"> for May 24 submission- Mock</w:t>
            </w:r>
          </w:p>
        </w:tc>
        <w:tc>
          <w:tcPr>
            <w:tcW w:w="2199" w:type="dxa"/>
          </w:tcPr>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PSA Component 2 - Developing Skills and Techniques in the</w:t>
            </w:r>
          </w:p>
          <w:p w:rsidR="008C37F3" w:rsidRPr="008C37F3"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Performing Art Mock Prep.</w:t>
            </w:r>
          </w:p>
          <w:p w:rsidR="008C37F3" w:rsidRPr="008C37F3" w:rsidRDefault="008C37F3" w:rsidP="008C37F3">
            <w:pPr>
              <w:spacing w:after="0" w:line="240" w:lineRule="auto"/>
              <w:rPr>
                <w:rFonts w:ascii="Century Gothic" w:hAnsi="Century Gothic" w:cs="Tahoma"/>
                <w:bCs/>
                <w:color w:val="000000"/>
              </w:rPr>
            </w:pPr>
          </w:p>
          <w:p w:rsidR="00A52BFE" w:rsidRDefault="008C37F3" w:rsidP="008C37F3">
            <w:pPr>
              <w:spacing w:after="0" w:line="240" w:lineRule="auto"/>
              <w:rPr>
                <w:rFonts w:ascii="Century Gothic" w:hAnsi="Century Gothic" w:cs="Tahoma"/>
                <w:bCs/>
                <w:color w:val="000000"/>
              </w:rPr>
            </w:pPr>
            <w:r w:rsidRPr="008C37F3">
              <w:rPr>
                <w:rFonts w:ascii="Century Gothic" w:hAnsi="Century Gothic" w:cs="Tahoma"/>
                <w:bCs/>
                <w:color w:val="000000"/>
              </w:rPr>
              <w:t xml:space="preserve">Jan </w:t>
            </w:r>
            <w:r w:rsidR="002E0F1D" w:rsidRPr="008C37F3">
              <w:rPr>
                <w:rFonts w:ascii="Century Gothic" w:hAnsi="Century Gothic" w:cs="Tahoma"/>
                <w:bCs/>
                <w:color w:val="000000"/>
              </w:rPr>
              <w:t>24 release</w:t>
            </w:r>
            <w:r w:rsidRPr="008C37F3">
              <w:rPr>
                <w:rFonts w:ascii="Century Gothic" w:hAnsi="Century Gothic" w:cs="Tahoma"/>
                <w:bCs/>
                <w:color w:val="000000"/>
              </w:rPr>
              <w:t xml:space="preserve"> for May 24 submission- Mock</w:t>
            </w:r>
          </w:p>
        </w:tc>
        <w:tc>
          <w:tcPr>
            <w:tcW w:w="2199" w:type="dxa"/>
          </w:tcPr>
          <w:p w:rsidR="00A52BFE" w:rsidRDefault="002E0F1D" w:rsidP="00A52BFE">
            <w:pPr>
              <w:spacing w:after="0" w:line="240" w:lineRule="auto"/>
              <w:rPr>
                <w:rFonts w:ascii="Century Gothic" w:hAnsi="Century Gothic" w:cs="Tahoma"/>
                <w:bCs/>
                <w:color w:val="000000"/>
              </w:rPr>
            </w:pPr>
            <w:r>
              <w:rPr>
                <w:rFonts w:ascii="Century Gothic" w:hAnsi="Century Gothic" w:cs="Tahoma"/>
                <w:bCs/>
                <w:color w:val="000000"/>
              </w:rPr>
              <w:t xml:space="preserve">Internal Mock </w:t>
            </w:r>
            <w:r w:rsidR="00A52BFE" w:rsidRPr="009F0523">
              <w:rPr>
                <w:rFonts w:ascii="Century Gothic" w:hAnsi="Century Gothic" w:cs="Tahoma"/>
                <w:bCs/>
                <w:color w:val="000000"/>
              </w:rPr>
              <w:t>Assessment</w:t>
            </w:r>
            <w:r>
              <w:rPr>
                <w:rFonts w:ascii="Century Gothic" w:hAnsi="Century Gothic" w:cs="Tahoma"/>
                <w:bCs/>
                <w:color w:val="000000"/>
              </w:rPr>
              <w:t xml:space="preserve"> Component 3 </w:t>
            </w:r>
          </w:p>
        </w:tc>
      </w:tr>
      <w:tr w:rsidR="00A52BFE" w:rsidTr="00D56A3B">
        <w:tc>
          <w:tcPr>
            <w:tcW w:w="2198" w:type="dxa"/>
          </w:tcPr>
          <w:p w:rsidR="00A52BFE" w:rsidRDefault="00A52BFE" w:rsidP="00A52BFE">
            <w:pPr>
              <w:spacing w:after="0" w:line="240" w:lineRule="auto"/>
              <w:rPr>
                <w:rFonts w:ascii="Century Gothic" w:hAnsi="Century Gothic" w:cs="Tahoma"/>
                <w:b/>
                <w:bCs/>
                <w:color w:val="000000"/>
              </w:rPr>
            </w:pPr>
            <w:r>
              <w:rPr>
                <w:rFonts w:ascii="Century Gothic" w:hAnsi="Century Gothic" w:cs="Tahoma"/>
                <w:b/>
                <w:bCs/>
                <w:color w:val="000000"/>
              </w:rPr>
              <w:t>Curiosity</w:t>
            </w:r>
          </w:p>
          <w:p w:rsidR="00A52BFE" w:rsidRPr="00D56A3B" w:rsidRDefault="00A52BFE" w:rsidP="00A52BFE">
            <w:pPr>
              <w:spacing w:after="0" w:line="240" w:lineRule="auto"/>
              <w:rPr>
                <w:rFonts w:ascii="Century Gothic" w:hAnsi="Century Gothic" w:cs="Tahoma"/>
                <w:b/>
                <w:bCs/>
                <w:color w:val="000000"/>
              </w:rPr>
            </w:pPr>
          </w:p>
        </w:tc>
        <w:tc>
          <w:tcPr>
            <w:tcW w:w="2198" w:type="dxa"/>
          </w:tcPr>
          <w:p w:rsidR="00A52BFE" w:rsidRDefault="00D9248D" w:rsidP="00A52BFE">
            <w:pPr>
              <w:spacing w:after="0" w:line="240" w:lineRule="auto"/>
              <w:rPr>
                <w:rFonts w:ascii="Century Gothic" w:hAnsi="Century Gothic" w:cs="Tahoma"/>
                <w:bCs/>
                <w:color w:val="000000"/>
              </w:rPr>
            </w:pPr>
            <w:hyperlink r:id="rId8" w:history="1">
              <w:r w:rsidR="00A52BFE" w:rsidRPr="00703D20">
                <w:rPr>
                  <w:rStyle w:val="Hyperlink"/>
                  <w:rFonts w:ascii="Century Gothic" w:hAnsi="Century Gothic" w:cs="Tahoma"/>
                  <w:bCs/>
                </w:rPr>
                <w:t>https://masterworksbroadway.com/artist/bob-fosse/</w:t>
              </w:r>
            </w:hyperlink>
          </w:p>
          <w:p w:rsidR="00A52BFE" w:rsidRDefault="00D9248D" w:rsidP="00A52BFE">
            <w:pPr>
              <w:spacing w:after="0" w:line="240" w:lineRule="auto"/>
              <w:rPr>
                <w:rFonts w:ascii="Century Gothic" w:hAnsi="Century Gothic" w:cs="Tahoma"/>
                <w:bCs/>
                <w:color w:val="000000"/>
              </w:rPr>
            </w:pPr>
            <w:hyperlink r:id="rId9" w:history="1">
              <w:r w:rsidR="00A52BFE" w:rsidRPr="00703D20">
                <w:rPr>
                  <w:rStyle w:val="Hyperlink"/>
                  <w:rFonts w:ascii="Century Gothic" w:hAnsi="Century Gothic" w:cs="Tahoma"/>
                  <w:bCs/>
                </w:rPr>
                <w:t>https://chicagothemusical.com/international-tour/</w:t>
              </w:r>
            </w:hyperlink>
          </w:p>
          <w:p w:rsidR="00A52BFE" w:rsidRDefault="00A52BFE"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r>
              <w:rPr>
                <w:rFonts w:ascii="Century Gothic" w:hAnsi="Century Gothic" w:cs="Tahoma"/>
                <w:bCs/>
                <w:color w:val="000000"/>
              </w:rPr>
              <w:t>Cell Block Tango</w:t>
            </w:r>
          </w:p>
          <w:p w:rsidR="00A52BFE" w:rsidRDefault="00D9248D" w:rsidP="00A52BFE">
            <w:pPr>
              <w:spacing w:after="0" w:line="240" w:lineRule="auto"/>
              <w:rPr>
                <w:rStyle w:val="Hyperlink"/>
                <w:rFonts w:ascii="Century Gothic" w:hAnsi="Century Gothic" w:cs="Tahoma"/>
                <w:bCs/>
              </w:rPr>
            </w:pPr>
            <w:hyperlink r:id="rId10" w:history="1">
              <w:r w:rsidR="00A52BFE" w:rsidRPr="00703D20">
                <w:rPr>
                  <w:rStyle w:val="Hyperlink"/>
                  <w:rFonts w:ascii="Century Gothic" w:hAnsi="Century Gothic" w:cs="Tahoma"/>
                  <w:bCs/>
                </w:rPr>
                <w:t>https://www.youtube.com/watch?v=qrrz54UtkCc</w:t>
              </w:r>
            </w:hyperlink>
          </w:p>
          <w:p w:rsidR="00732583" w:rsidRDefault="00732583" w:rsidP="00A52BFE">
            <w:pPr>
              <w:spacing w:after="0" w:line="240" w:lineRule="auto"/>
              <w:rPr>
                <w:rFonts w:ascii="Century Gothic" w:hAnsi="Century Gothic" w:cs="Tahoma"/>
                <w:bCs/>
                <w:color w:val="000000"/>
              </w:rPr>
            </w:pPr>
          </w:p>
          <w:p w:rsidR="00732583" w:rsidRP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732583" w:rsidRDefault="00732583"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tc>
        <w:tc>
          <w:tcPr>
            <w:tcW w:w="2198" w:type="dxa"/>
          </w:tcPr>
          <w:p w:rsidR="00A52BFE" w:rsidRDefault="00A52BFE" w:rsidP="00A52BFE">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Black and Gold </w:t>
            </w:r>
          </w:p>
          <w:p w:rsidR="00A52BFE" w:rsidRDefault="00A52BFE" w:rsidP="00A52BFE">
            <w:pPr>
              <w:spacing w:after="0" w:line="240" w:lineRule="auto"/>
              <w:rPr>
                <w:rFonts w:ascii="Century Gothic" w:hAnsi="Century Gothic" w:cs="Tahoma"/>
                <w:bCs/>
                <w:color w:val="000000"/>
              </w:rPr>
            </w:pPr>
          </w:p>
          <w:p w:rsidR="00A52BFE" w:rsidRDefault="00D9248D" w:rsidP="00A52BFE">
            <w:pPr>
              <w:spacing w:after="0" w:line="240" w:lineRule="auto"/>
              <w:rPr>
                <w:rFonts w:ascii="Century Gothic" w:hAnsi="Century Gothic" w:cs="Tahoma"/>
                <w:bCs/>
                <w:color w:val="000000"/>
              </w:rPr>
            </w:pPr>
            <w:hyperlink r:id="rId11" w:history="1">
              <w:r w:rsidR="00A52BFE" w:rsidRPr="00703D20">
                <w:rPr>
                  <w:rStyle w:val="Hyperlink"/>
                  <w:rFonts w:ascii="Century Gothic" w:hAnsi="Century Gothic" w:cs="Tahoma"/>
                  <w:bCs/>
                </w:rPr>
                <w:t>https://www.youtube.com/watch?v=BApkyIMiSNU</w:t>
              </w:r>
            </w:hyperlink>
          </w:p>
          <w:p w:rsidR="00A52BFE" w:rsidRDefault="00A52BFE" w:rsidP="00A52BFE">
            <w:pPr>
              <w:spacing w:after="0" w:line="240" w:lineRule="auto"/>
              <w:rPr>
                <w:rFonts w:ascii="Century Gothic" w:hAnsi="Century Gothic" w:cs="Tahoma"/>
                <w:bCs/>
                <w:color w:val="000000"/>
              </w:rPr>
            </w:pPr>
          </w:p>
          <w:p w:rsidR="00A52BFE" w:rsidRDefault="00D9248D" w:rsidP="00A52BFE">
            <w:pPr>
              <w:spacing w:after="0" w:line="240" w:lineRule="auto"/>
              <w:rPr>
                <w:rStyle w:val="Hyperlink"/>
                <w:rFonts w:ascii="Century Gothic" w:hAnsi="Century Gothic" w:cs="Tahoma"/>
                <w:bCs/>
              </w:rPr>
            </w:pPr>
            <w:hyperlink r:id="rId12" w:history="1">
              <w:r w:rsidR="00A52BFE" w:rsidRPr="00703D20">
                <w:rPr>
                  <w:rStyle w:val="Hyperlink"/>
                  <w:rFonts w:ascii="Century Gothic" w:hAnsi="Century Gothic" w:cs="Tahoma"/>
                  <w:bCs/>
                </w:rPr>
                <w:t>https://www.pineapple.uk.com/</w:t>
              </w:r>
            </w:hyperlink>
          </w:p>
          <w:p w:rsidR="00732583" w:rsidRDefault="00732583" w:rsidP="00A52BFE">
            <w:pPr>
              <w:spacing w:after="0" w:line="240" w:lineRule="auto"/>
              <w:rPr>
                <w:rFonts w:ascii="Century Gothic" w:hAnsi="Century Gothic" w:cs="Tahoma"/>
                <w:bCs/>
                <w:color w:val="000000"/>
              </w:rPr>
            </w:pPr>
          </w:p>
          <w:p w:rsidR="00732583" w:rsidRP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732583" w:rsidRDefault="00732583"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tc>
        <w:tc>
          <w:tcPr>
            <w:tcW w:w="2198" w:type="dxa"/>
          </w:tcPr>
          <w:p w:rsidR="00A52BFE" w:rsidRDefault="00D9248D" w:rsidP="00A52BFE">
            <w:pPr>
              <w:spacing w:after="0" w:line="240" w:lineRule="auto"/>
              <w:rPr>
                <w:rFonts w:ascii="Century Gothic" w:hAnsi="Century Gothic" w:cs="Tahoma"/>
                <w:bCs/>
                <w:color w:val="000000"/>
              </w:rPr>
            </w:pPr>
            <w:hyperlink r:id="rId13" w:history="1">
              <w:r w:rsidR="00A52BFE" w:rsidRPr="00703D20">
                <w:rPr>
                  <w:rStyle w:val="Hyperlink"/>
                  <w:rFonts w:ascii="Century Gothic" w:hAnsi="Century Gothic" w:cs="Tahoma"/>
                  <w:bCs/>
                </w:rPr>
                <w:t>https://www.hairspraythemusical.co.uk/</w:t>
              </w:r>
            </w:hyperlink>
          </w:p>
          <w:p w:rsidR="00A52BFE" w:rsidRDefault="00A52BFE" w:rsidP="00A52BFE">
            <w:pPr>
              <w:spacing w:after="0" w:line="240" w:lineRule="auto"/>
              <w:rPr>
                <w:rFonts w:ascii="Century Gothic" w:hAnsi="Century Gothic" w:cs="Tahoma"/>
                <w:bCs/>
                <w:color w:val="000000"/>
              </w:rPr>
            </w:pPr>
          </w:p>
          <w:p w:rsidR="00A52BFE" w:rsidRDefault="00D9248D" w:rsidP="00A52BFE">
            <w:pPr>
              <w:spacing w:after="0" w:line="240" w:lineRule="auto"/>
              <w:rPr>
                <w:rStyle w:val="Hyperlink"/>
                <w:rFonts w:ascii="Century Gothic" w:hAnsi="Century Gothic" w:cs="Tahoma"/>
                <w:bCs/>
              </w:rPr>
            </w:pPr>
            <w:hyperlink r:id="rId14" w:history="1">
              <w:r w:rsidR="00A52BFE" w:rsidRPr="00703D20">
                <w:rPr>
                  <w:rStyle w:val="Hyperlink"/>
                  <w:rFonts w:ascii="Century Gothic" w:hAnsi="Century Gothic" w:cs="Tahoma"/>
                  <w:bCs/>
                </w:rPr>
                <w:t>https://en.wikipedia.org/wiki/Hairspray_(musical)</w:t>
              </w:r>
            </w:hyperlink>
          </w:p>
          <w:p w:rsidR="00732583" w:rsidRDefault="00732583" w:rsidP="00A52BFE">
            <w:pPr>
              <w:spacing w:after="0" w:line="240" w:lineRule="auto"/>
              <w:rPr>
                <w:rFonts w:ascii="Century Gothic" w:hAnsi="Century Gothic" w:cs="Tahoma"/>
                <w:bCs/>
                <w:color w:val="000000"/>
              </w:rPr>
            </w:pPr>
          </w:p>
          <w:p w:rsidR="00732583" w:rsidRP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732583" w:rsidRDefault="00732583"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tc>
        <w:tc>
          <w:tcPr>
            <w:tcW w:w="2198" w:type="dxa"/>
          </w:tcPr>
          <w:p w:rsidR="00A52BFE" w:rsidRDefault="00D9248D" w:rsidP="00A52BFE">
            <w:pPr>
              <w:spacing w:after="0" w:line="240" w:lineRule="auto"/>
              <w:rPr>
                <w:rStyle w:val="Hyperlink"/>
                <w:rFonts w:ascii="Century Gothic" w:hAnsi="Century Gothic" w:cs="Tahoma"/>
                <w:bCs/>
              </w:rPr>
            </w:pPr>
            <w:hyperlink r:id="rId15" w:history="1">
              <w:r w:rsidR="00A52BFE" w:rsidRPr="00703D20">
                <w:rPr>
                  <w:rStyle w:val="Hyperlink"/>
                  <w:rFonts w:ascii="Century Gothic" w:hAnsi="Century Gothic" w:cs="Tahoma"/>
                  <w:bCs/>
                </w:rPr>
                <w:t>http://www.manchesterdancecentre.co.uk/street-dance-classes-in-manchester.html</w:t>
              </w:r>
            </w:hyperlink>
          </w:p>
          <w:p w:rsidR="00732583" w:rsidRDefault="00732583" w:rsidP="00A52BFE">
            <w:pPr>
              <w:spacing w:after="0" w:line="240" w:lineRule="auto"/>
              <w:rPr>
                <w:rFonts w:ascii="Century Gothic" w:hAnsi="Century Gothic" w:cs="Tahoma"/>
                <w:bCs/>
                <w:color w:val="000000"/>
              </w:rPr>
            </w:pPr>
          </w:p>
          <w:p w:rsid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00737F" w:rsidRPr="00732583" w:rsidRDefault="0000737F" w:rsidP="00732583">
            <w:pPr>
              <w:rPr>
                <w:rFonts w:ascii="Century Gothic" w:hAnsi="Century Gothic" w:cs="Tahoma"/>
                <w:bCs/>
                <w:color w:val="000000"/>
              </w:rPr>
            </w:pPr>
            <w:r>
              <w:rPr>
                <w:rFonts w:ascii="Century Gothic" w:hAnsi="Century Gothic" w:cs="Tahoma"/>
                <w:bCs/>
                <w:color w:val="000000"/>
              </w:rPr>
              <w:t xml:space="preserve">Dance Production </w:t>
            </w:r>
          </w:p>
          <w:p w:rsidR="00732583" w:rsidRDefault="00732583"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tc>
        <w:tc>
          <w:tcPr>
            <w:tcW w:w="2199" w:type="dxa"/>
          </w:tcPr>
          <w:p w:rsidR="00A52BFE" w:rsidRDefault="00D9248D" w:rsidP="00A52BFE">
            <w:pPr>
              <w:spacing w:after="0" w:line="240" w:lineRule="auto"/>
              <w:rPr>
                <w:rFonts w:ascii="Century Gothic" w:hAnsi="Century Gothic" w:cs="Tahoma"/>
                <w:bCs/>
                <w:color w:val="000000"/>
              </w:rPr>
            </w:pPr>
            <w:hyperlink r:id="rId16" w:history="1">
              <w:r w:rsidR="00A52BFE" w:rsidRPr="00703D20">
                <w:rPr>
                  <w:rStyle w:val="Hyperlink"/>
                  <w:rFonts w:ascii="Century Gothic" w:hAnsi="Century Gothic" w:cs="Tahoma"/>
                  <w:bCs/>
                </w:rPr>
                <w:t>https://www.bbc.co.uk/programmes/profiles/19HDWhxVx8r4j18G0mGXPRR/oti-mabuse</w:t>
              </w:r>
            </w:hyperlink>
          </w:p>
          <w:p w:rsidR="00A52BFE" w:rsidRDefault="00A52BFE" w:rsidP="00A52BFE">
            <w:pPr>
              <w:spacing w:after="0" w:line="240" w:lineRule="auto"/>
              <w:rPr>
                <w:rFonts w:ascii="Century Gothic" w:hAnsi="Century Gothic" w:cs="Tahoma"/>
                <w:bCs/>
                <w:color w:val="000000"/>
              </w:rPr>
            </w:pPr>
          </w:p>
          <w:p w:rsidR="00A52BFE" w:rsidRDefault="00D9248D" w:rsidP="00A52BFE">
            <w:pPr>
              <w:spacing w:after="0" w:line="240" w:lineRule="auto"/>
              <w:rPr>
                <w:rStyle w:val="Hyperlink"/>
                <w:rFonts w:ascii="Century Gothic" w:hAnsi="Century Gothic" w:cs="Tahoma"/>
                <w:bCs/>
              </w:rPr>
            </w:pPr>
            <w:hyperlink r:id="rId17" w:history="1">
              <w:r w:rsidR="00A52BFE" w:rsidRPr="00703D20">
                <w:rPr>
                  <w:rStyle w:val="Hyperlink"/>
                  <w:rFonts w:ascii="Century Gothic" w:hAnsi="Century Gothic" w:cs="Tahoma"/>
                  <w:bCs/>
                </w:rPr>
                <w:t>http://sunshine-studios.co.uk/street-hip-hop/</w:t>
              </w:r>
            </w:hyperlink>
          </w:p>
          <w:p w:rsidR="00732583" w:rsidRDefault="00732583" w:rsidP="00A52BFE">
            <w:pPr>
              <w:spacing w:after="0" w:line="240" w:lineRule="auto"/>
              <w:rPr>
                <w:rFonts w:ascii="Century Gothic" w:hAnsi="Century Gothic" w:cs="Tahoma"/>
                <w:bCs/>
                <w:color w:val="000000"/>
              </w:rPr>
            </w:pPr>
          </w:p>
          <w:p w:rsid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00737F" w:rsidRPr="00732583" w:rsidRDefault="0000737F" w:rsidP="00732583">
            <w:pPr>
              <w:rPr>
                <w:rFonts w:ascii="Century Gothic" w:hAnsi="Century Gothic" w:cs="Tahoma"/>
                <w:bCs/>
                <w:color w:val="000000"/>
              </w:rPr>
            </w:pPr>
          </w:p>
          <w:p w:rsidR="00732583" w:rsidRDefault="00732583" w:rsidP="00A52BFE">
            <w:pPr>
              <w:spacing w:after="0" w:line="240" w:lineRule="auto"/>
              <w:rPr>
                <w:rFonts w:ascii="Century Gothic" w:hAnsi="Century Gothic" w:cs="Tahoma"/>
                <w:bCs/>
                <w:color w:val="000000"/>
              </w:rPr>
            </w:pPr>
          </w:p>
          <w:p w:rsidR="00A52BFE" w:rsidRDefault="00A52BFE" w:rsidP="00A52BFE">
            <w:pPr>
              <w:spacing w:after="0" w:line="240" w:lineRule="auto"/>
              <w:rPr>
                <w:rFonts w:ascii="Century Gothic" w:hAnsi="Century Gothic" w:cs="Tahoma"/>
                <w:bCs/>
                <w:color w:val="000000"/>
              </w:rPr>
            </w:pPr>
          </w:p>
        </w:tc>
        <w:tc>
          <w:tcPr>
            <w:tcW w:w="2199" w:type="dxa"/>
          </w:tcPr>
          <w:p w:rsidR="00A52BFE" w:rsidRDefault="00D9248D" w:rsidP="00A52BFE">
            <w:pPr>
              <w:spacing w:after="0" w:line="240" w:lineRule="auto"/>
              <w:rPr>
                <w:rStyle w:val="Hyperlink"/>
                <w:rFonts w:ascii="Century Gothic" w:hAnsi="Century Gothic" w:cs="Tahoma"/>
                <w:bCs/>
              </w:rPr>
            </w:pPr>
            <w:hyperlink r:id="rId18" w:history="1">
              <w:r w:rsidR="00A52BFE" w:rsidRPr="00703D20">
                <w:rPr>
                  <w:rStyle w:val="Hyperlink"/>
                  <w:rFonts w:ascii="Century Gothic" w:hAnsi="Century Gothic" w:cs="Tahoma"/>
                  <w:bCs/>
                </w:rPr>
                <w:t>https://www.phoenixdancetheatre.co.uk/production/shadows/</w:t>
              </w:r>
            </w:hyperlink>
          </w:p>
          <w:p w:rsidR="00732583" w:rsidRDefault="00732583" w:rsidP="00A52BFE">
            <w:pPr>
              <w:spacing w:after="0" w:line="240" w:lineRule="auto"/>
              <w:rPr>
                <w:rFonts w:ascii="Century Gothic" w:hAnsi="Century Gothic" w:cs="Tahoma"/>
                <w:bCs/>
                <w:color w:val="000000"/>
              </w:rPr>
            </w:pPr>
          </w:p>
          <w:p w:rsidR="00732583" w:rsidRDefault="00732583" w:rsidP="00A52BFE">
            <w:pPr>
              <w:spacing w:after="0" w:line="240" w:lineRule="auto"/>
              <w:rPr>
                <w:rFonts w:ascii="Century Gothic" w:hAnsi="Century Gothic" w:cs="Tahoma"/>
                <w:bCs/>
                <w:color w:val="000000"/>
              </w:rPr>
            </w:pPr>
          </w:p>
          <w:p w:rsidR="00732583" w:rsidRDefault="00732583" w:rsidP="00732583">
            <w:pPr>
              <w:rPr>
                <w:rFonts w:ascii="Century Gothic" w:hAnsi="Century Gothic" w:cs="Tahoma"/>
                <w:bCs/>
                <w:color w:val="000000"/>
              </w:rPr>
            </w:pPr>
            <w:r w:rsidRPr="00732583">
              <w:rPr>
                <w:rFonts w:ascii="Century Gothic" w:hAnsi="Century Gothic" w:cs="Tahoma"/>
                <w:bCs/>
                <w:color w:val="000000"/>
              </w:rPr>
              <w:t xml:space="preserve">Wednesday KS3 Dance Club= Dance leadership opportunity </w:t>
            </w:r>
          </w:p>
          <w:p w:rsidR="0000737F" w:rsidRPr="00732583" w:rsidRDefault="0000737F" w:rsidP="00732583">
            <w:pPr>
              <w:rPr>
                <w:rFonts w:ascii="Century Gothic" w:hAnsi="Century Gothic" w:cs="Tahoma"/>
                <w:bCs/>
                <w:color w:val="000000"/>
              </w:rPr>
            </w:pPr>
            <w:r>
              <w:rPr>
                <w:rFonts w:ascii="Century Gothic" w:hAnsi="Century Gothic" w:cs="Tahoma"/>
                <w:bCs/>
                <w:color w:val="000000"/>
              </w:rPr>
              <w:t xml:space="preserve">Whole School Production </w:t>
            </w:r>
          </w:p>
          <w:p w:rsidR="00A52BFE" w:rsidRDefault="00A52BFE" w:rsidP="00A52BFE">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9"/>
      <w:foot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95pt;height:215.2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737F"/>
    <w:rsid w:val="00020CCE"/>
    <w:rsid w:val="00032223"/>
    <w:rsid w:val="000400BB"/>
    <w:rsid w:val="00042531"/>
    <w:rsid w:val="0005049A"/>
    <w:rsid w:val="000636AA"/>
    <w:rsid w:val="000F38D7"/>
    <w:rsid w:val="001016C8"/>
    <w:rsid w:val="00105FE4"/>
    <w:rsid w:val="00127BAD"/>
    <w:rsid w:val="0015240B"/>
    <w:rsid w:val="001644CD"/>
    <w:rsid w:val="00170EA7"/>
    <w:rsid w:val="001908D3"/>
    <w:rsid w:val="001B5652"/>
    <w:rsid w:val="001C7DEB"/>
    <w:rsid w:val="001F1933"/>
    <w:rsid w:val="001F3EDA"/>
    <w:rsid w:val="002172E8"/>
    <w:rsid w:val="0023423A"/>
    <w:rsid w:val="00235D12"/>
    <w:rsid w:val="002443B5"/>
    <w:rsid w:val="00246698"/>
    <w:rsid w:val="00281902"/>
    <w:rsid w:val="00284018"/>
    <w:rsid w:val="002A3C8F"/>
    <w:rsid w:val="002B69AE"/>
    <w:rsid w:val="002C3811"/>
    <w:rsid w:val="002E0F1D"/>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35420"/>
    <w:rsid w:val="00576408"/>
    <w:rsid w:val="0058029E"/>
    <w:rsid w:val="00584996"/>
    <w:rsid w:val="00587F4D"/>
    <w:rsid w:val="00593832"/>
    <w:rsid w:val="005947D1"/>
    <w:rsid w:val="005A0CCE"/>
    <w:rsid w:val="005A2962"/>
    <w:rsid w:val="005A4F89"/>
    <w:rsid w:val="005D5C09"/>
    <w:rsid w:val="00673BAB"/>
    <w:rsid w:val="006C5CA4"/>
    <w:rsid w:val="00732583"/>
    <w:rsid w:val="00743396"/>
    <w:rsid w:val="00751202"/>
    <w:rsid w:val="00777C4F"/>
    <w:rsid w:val="007A7F2D"/>
    <w:rsid w:val="00826BBB"/>
    <w:rsid w:val="0083184B"/>
    <w:rsid w:val="00864697"/>
    <w:rsid w:val="00893BFD"/>
    <w:rsid w:val="008C0E2C"/>
    <w:rsid w:val="008C354D"/>
    <w:rsid w:val="008C37F3"/>
    <w:rsid w:val="008D6C35"/>
    <w:rsid w:val="00967B35"/>
    <w:rsid w:val="009753FC"/>
    <w:rsid w:val="009A0BC7"/>
    <w:rsid w:val="009B5639"/>
    <w:rsid w:val="009C2320"/>
    <w:rsid w:val="00A11E89"/>
    <w:rsid w:val="00A22009"/>
    <w:rsid w:val="00A4743F"/>
    <w:rsid w:val="00A52BFE"/>
    <w:rsid w:val="00A91BF6"/>
    <w:rsid w:val="00B57528"/>
    <w:rsid w:val="00B61A10"/>
    <w:rsid w:val="00BD6726"/>
    <w:rsid w:val="00BE1FA1"/>
    <w:rsid w:val="00C24C1E"/>
    <w:rsid w:val="00C31356"/>
    <w:rsid w:val="00C42544"/>
    <w:rsid w:val="00C63580"/>
    <w:rsid w:val="00C7134F"/>
    <w:rsid w:val="00C9145B"/>
    <w:rsid w:val="00CB7125"/>
    <w:rsid w:val="00CB72C3"/>
    <w:rsid w:val="00CD2F36"/>
    <w:rsid w:val="00D15A56"/>
    <w:rsid w:val="00D415D0"/>
    <w:rsid w:val="00D56A3B"/>
    <w:rsid w:val="00D60BEC"/>
    <w:rsid w:val="00D9248D"/>
    <w:rsid w:val="00DB466C"/>
    <w:rsid w:val="00DB7F16"/>
    <w:rsid w:val="00DC4B86"/>
    <w:rsid w:val="00DE0B69"/>
    <w:rsid w:val="00DE2C62"/>
    <w:rsid w:val="00DF6D55"/>
    <w:rsid w:val="00E540A6"/>
    <w:rsid w:val="00E8230A"/>
    <w:rsid w:val="00E96808"/>
    <w:rsid w:val="00EB31D5"/>
    <w:rsid w:val="00ED451C"/>
    <w:rsid w:val="00EE4EE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52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terworksbroadway.com/artist/bob-fosse/" TargetMode="External"/><Relationship Id="rId13" Type="http://schemas.openxmlformats.org/officeDocument/2006/relationships/hyperlink" Target="https://www.hairspraythemusical.co.uk/" TargetMode="External"/><Relationship Id="rId18" Type="http://schemas.openxmlformats.org/officeDocument/2006/relationships/hyperlink" Target="https://www.phoenixdancetheatre.co.uk/production/shadow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ineapple.uk.com/" TargetMode="External"/><Relationship Id="rId17" Type="http://schemas.openxmlformats.org/officeDocument/2006/relationships/hyperlink" Target="http://sunshine-studios.co.uk/street-hip-hop/" TargetMode="External"/><Relationship Id="rId2" Type="http://schemas.openxmlformats.org/officeDocument/2006/relationships/numbering" Target="numbering.xml"/><Relationship Id="rId16" Type="http://schemas.openxmlformats.org/officeDocument/2006/relationships/hyperlink" Target="https://www.bbc.co.uk/programmes/profiles/19HDWhxVx8r4j18G0mGXPRR/oti-mabu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ApkyIMiSNU" TargetMode="External"/><Relationship Id="rId5" Type="http://schemas.openxmlformats.org/officeDocument/2006/relationships/webSettings" Target="webSettings.xml"/><Relationship Id="rId15" Type="http://schemas.openxmlformats.org/officeDocument/2006/relationships/hyperlink" Target="http://www.manchesterdancecentre.co.uk/street-dance-classes-in-manchester.html" TargetMode="External"/><Relationship Id="rId10" Type="http://schemas.openxmlformats.org/officeDocument/2006/relationships/hyperlink" Target="https://www.youtube.com/watch?v=qrrz54UtkC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icagothemusical.com/international-tour/" TargetMode="External"/><Relationship Id="rId14" Type="http://schemas.openxmlformats.org/officeDocument/2006/relationships/hyperlink" Target="https://en.wikipedia.org/wiki/Hairspray_(musica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2BB1-250B-4771-AC57-6698F39C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3</cp:revision>
  <cp:lastPrinted>2017-01-30T07:48:00Z</cp:lastPrinted>
  <dcterms:created xsi:type="dcterms:W3CDTF">2023-08-09T12:07:00Z</dcterms:created>
  <dcterms:modified xsi:type="dcterms:W3CDTF">2023-08-09T12:08:00Z</dcterms:modified>
</cp:coreProperties>
</file>